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5A1F4" w14:textId="27A97666" w:rsidR="00FF04F5" w:rsidRDefault="00FF04F5" w:rsidP="00FF04F5">
      <w:pPr>
        <w:spacing w:line="276" w:lineRule="auto"/>
        <w:jc w:val="center"/>
        <w:rPr>
          <w:rFonts w:ascii="Arial" w:eastAsia="Calibri" w:hAnsi="Arial" w:cs="B Titr"/>
          <w:b/>
          <w:bCs/>
          <w:sz w:val="32"/>
          <w:szCs w:val="32"/>
          <w:rtl/>
          <w:lang w:bidi="fa-IR"/>
        </w:rPr>
      </w:pPr>
      <w:r w:rsidRPr="00FF04F5">
        <w:rPr>
          <w:rFonts w:ascii="Arial" w:eastAsia="Calibri" w:hAnsi="Arial" w:cs="B Titr" w:hint="cs"/>
          <w:b/>
          <w:bCs/>
          <w:sz w:val="32"/>
          <w:szCs w:val="32"/>
          <w:rtl/>
          <w:lang w:bidi="fa-IR"/>
        </w:rPr>
        <w:t>پرسشنامه اهمال کاری تاکمن</w:t>
      </w:r>
    </w:p>
    <w:p w14:paraId="2B300012" w14:textId="6B7F8449" w:rsidR="00757A41" w:rsidRPr="00D857E8" w:rsidRDefault="00757A41" w:rsidP="00FF04F5">
      <w:pPr>
        <w:spacing w:line="276" w:lineRule="auto"/>
        <w:jc w:val="center"/>
        <w:rPr>
          <w:rFonts w:ascii="Arial" w:eastAsia="Calibri" w:hAnsi="Arial" w:cs="B Titr"/>
          <w:b/>
          <w:bCs/>
          <w:rtl/>
          <w:lang w:bidi="fa-IR"/>
        </w:rPr>
      </w:pPr>
    </w:p>
    <w:p w14:paraId="0347B5FF" w14:textId="0859DA5D" w:rsidR="00757A41" w:rsidRPr="00757A41" w:rsidRDefault="00757A41" w:rsidP="00D857E8">
      <w:pPr>
        <w:spacing w:line="276" w:lineRule="auto"/>
        <w:jc w:val="both"/>
        <w:rPr>
          <w:rFonts w:cs="B Nazanin"/>
          <w:sz w:val="28"/>
          <w:szCs w:val="28"/>
          <w:rtl/>
          <w:lang w:bidi="fa-IR"/>
        </w:rPr>
      </w:pPr>
      <w:r w:rsidRPr="00757A41">
        <w:rPr>
          <w:rFonts w:cs="B Nazanin" w:hint="cs"/>
          <w:sz w:val="28"/>
          <w:szCs w:val="28"/>
          <w:rtl/>
          <w:lang w:bidi="fa-IR"/>
        </w:rPr>
        <w:t>این مقیاس توسط تاکمن (1991) ساخته شد و از 16  ماده و یک عامل تشکیل شده است که آزمودنی به یکی از چهار</w:t>
      </w:r>
      <w:r w:rsidR="00D857E8">
        <w:rPr>
          <w:rFonts w:cs="B Nazanin" w:hint="cs"/>
          <w:sz w:val="28"/>
          <w:szCs w:val="28"/>
          <w:rtl/>
          <w:lang w:bidi="fa-IR"/>
        </w:rPr>
        <w:t xml:space="preserve"> </w:t>
      </w:r>
      <w:r w:rsidRPr="00757A41">
        <w:rPr>
          <w:rFonts w:cs="B Nazanin" w:hint="cs"/>
          <w:sz w:val="28"/>
          <w:szCs w:val="28"/>
          <w:rtl/>
          <w:lang w:bidi="fa-IR"/>
        </w:rPr>
        <w:t>پاسخ می گوید</w:t>
      </w:r>
      <w:r w:rsidR="00D857E8">
        <w:rPr>
          <w:rFonts w:cs="B Nazanin" w:hint="cs"/>
          <w:sz w:val="28"/>
          <w:szCs w:val="28"/>
          <w:rtl/>
          <w:lang w:bidi="fa-IR"/>
        </w:rPr>
        <w:t xml:space="preserve"> و هدف از این پرسشنامه ارزیابی میزان اهمال کاری در افراد می باشد که </w:t>
      </w:r>
      <w:r w:rsidRPr="00757A41">
        <w:rPr>
          <w:rFonts w:cs="B Nazanin" w:hint="cs"/>
          <w:sz w:val="28"/>
          <w:szCs w:val="28"/>
          <w:rtl/>
          <w:lang w:bidi="fa-IR"/>
        </w:rPr>
        <w:t>نخستین بار در سال 2001 میلادی در دانشگاه تورنتو کانادا جهت سنجش میزان اهمالکاری دانشجویان طراحی ، اجرا و هنجار شد.</w:t>
      </w:r>
    </w:p>
    <w:p w14:paraId="0313DB29" w14:textId="74B8E2E3" w:rsidR="00524448" w:rsidRDefault="00EA3F44" w:rsidP="00D857E8">
      <w:pPr>
        <w:rPr>
          <w:rFonts w:cs="B Nazanin"/>
          <w:rtl/>
        </w:rPr>
      </w:pPr>
      <w:r>
        <w:rPr>
          <w:rFonts w:cs="B Nazanin" w:hint="cs"/>
          <w:sz w:val="28"/>
          <w:szCs w:val="28"/>
          <w:rtl/>
        </w:rPr>
        <w:t xml:space="preserve">         </w:t>
      </w:r>
    </w:p>
    <w:p w14:paraId="73E50364" w14:textId="77777777" w:rsidR="00D857E8" w:rsidRPr="00D857E8" w:rsidRDefault="00D857E8" w:rsidP="00D857E8">
      <w:pPr>
        <w:rPr>
          <w:rFonts w:cs="B Nazanin"/>
          <w:sz w:val="16"/>
          <w:szCs w:val="16"/>
          <w:rtl/>
        </w:rPr>
      </w:pPr>
    </w:p>
    <w:tbl>
      <w:tblPr>
        <w:tblStyle w:val="GridTable4-Accent3"/>
        <w:bidiVisual/>
        <w:tblW w:w="10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496"/>
        <w:gridCol w:w="9858"/>
        <w:gridCol w:w="9"/>
      </w:tblGrid>
      <w:tr w:rsidR="00FF04F5" w:rsidRPr="00FF04F5" w14:paraId="4F143B5B" w14:textId="77777777" w:rsidTr="00D857E8">
        <w:trPr>
          <w:cnfStyle w:val="000000100000" w:firstRow="0" w:lastRow="0" w:firstColumn="0" w:lastColumn="0" w:oddVBand="0" w:evenVBand="0" w:oddHBand="1" w:evenHBand="0" w:firstRowFirstColumn="0" w:firstRowLastColumn="0" w:lastRowFirstColumn="0" w:lastRowLastColumn="0"/>
          <w:trHeight w:val="872"/>
          <w:jc w:val="center"/>
        </w:trPr>
        <w:tc>
          <w:tcPr>
            <w:tcW w:w="479" w:type="dxa"/>
            <w:vAlign w:val="center"/>
            <w:hideMark/>
          </w:tcPr>
          <w:p w14:paraId="782F3F46" w14:textId="77777777" w:rsidR="00FF04F5" w:rsidRPr="00524448" w:rsidRDefault="00FF04F5" w:rsidP="00524448">
            <w:pPr>
              <w:jc w:val="center"/>
              <w:rPr>
                <w:rFonts w:cs="B Nazanin"/>
                <w:b/>
                <w:bCs/>
                <w:sz w:val="28"/>
                <w:szCs w:val="28"/>
                <w:lang w:bidi="fa-IR"/>
              </w:rPr>
            </w:pPr>
            <w:r w:rsidRPr="00524448">
              <w:rPr>
                <w:rFonts w:cs="B Nazanin" w:hint="cs"/>
                <w:b/>
                <w:bCs/>
                <w:sz w:val="28"/>
                <w:szCs w:val="28"/>
                <w:rtl/>
                <w:lang w:bidi="fa-IR"/>
              </w:rPr>
              <w:t>1</w:t>
            </w:r>
          </w:p>
        </w:tc>
        <w:tc>
          <w:tcPr>
            <w:tcW w:w="9884" w:type="dxa"/>
            <w:gridSpan w:val="2"/>
            <w:hideMark/>
          </w:tcPr>
          <w:p w14:paraId="479B5B76" w14:textId="238404A3" w:rsidR="00FF04F5" w:rsidRPr="001B7874" w:rsidRDefault="00FF04F5" w:rsidP="00F94689">
            <w:pPr>
              <w:jc w:val="lowKashida"/>
              <w:rPr>
                <w:rFonts w:cs="B Nazanin"/>
                <w:b/>
                <w:bCs/>
                <w:rtl/>
                <w:lang w:bidi="fa-IR"/>
              </w:rPr>
            </w:pPr>
            <w:r w:rsidRPr="001B7874">
              <w:rPr>
                <w:rFonts w:cs="B Nazanin" w:hint="cs"/>
                <w:b/>
                <w:bCs/>
                <w:rtl/>
                <w:lang w:bidi="fa-IR"/>
              </w:rPr>
              <w:t>حتي اگر انجام كارهايم مهم باشد ، بي‌جهت آنها را به تاخير مي‌اندازم .</w:t>
            </w:r>
          </w:p>
          <w:p w14:paraId="2E10A199" w14:textId="288A33C6" w:rsidR="00FF04F5" w:rsidRPr="00524448" w:rsidRDefault="00FF04F5" w:rsidP="00F94689">
            <w:pPr>
              <w:jc w:val="lowKashida"/>
              <w:rPr>
                <w:rFonts w:cs="B Nazanin"/>
                <w:rtl/>
                <w:lang w:bidi="fa-IR"/>
              </w:rPr>
            </w:pPr>
            <w:r w:rsidRPr="00524448">
              <w:rPr>
                <w:rFonts w:cs="B Nazanin" w:hint="cs"/>
                <w:rtl/>
                <w:lang w:bidi="fa-IR"/>
              </w:rPr>
              <w:t xml:space="preserve">مطمئناً اين چنين نيستم </w:t>
            </w:r>
            <w:r w:rsidR="00757A41" w:rsidRPr="001B7874">
              <w:rPr>
                <w:rFonts w:cs="B Nazanin"/>
              </w:rPr>
              <w:sym w:font="Webdings" w:char="F063"/>
            </w:r>
            <w:r w:rsidRPr="00524448">
              <w:rPr>
                <w:rFonts w:cs="B Nazanin" w:hint="cs"/>
                <w:rtl/>
                <w:lang w:bidi="fa-IR"/>
              </w:rPr>
              <w:t xml:space="preserve">   اين تمايل در من وجود ندارد </w:t>
            </w:r>
            <w:r w:rsidR="00757A41" w:rsidRPr="001B7874">
              <w:rPr>
                <w:rFonts w:cs="B Nazanin"/>
              </w:rPr>
              <w:sym w:font="Webdings" w:char="F063"/>
            </w:r>
            <w:r w:rsidR="00757A41">
              <w:rPr>
                <w:rFonts w:cs="B Nazanin" w:hint="cs"/>
                <w:rtl/>
              </w:rPr>
              <w:t xml:space="preserve">  </w:t>
            </w:r>
            <w:r w:rsidRPr="00524448">
              <w:rPr>
                <w:rFonts w:cs="B Nazanin" w:hint="cs"/>
                <w:rtl/>
                <w:lang w:bidi="fa-IR"/>
              </w:rPr>
              <w:t xml:space="preserve"> اين تمايل در من وجود دارد </w:t>
            </w:r>
            <w:r w:rsidR="00757A41" w:rsidRPr="001B7874">
              <w:rPr>
                <w:rFonts w:cs="B Nazanin"/>
              </w:rPr>
              <w:sym w:font="Webdings" w:char="F063"/>
            </w:r>
            <w:r w:rsidRPr="00524448">
              <w:rPr>
                <w:rFonts w:cs="B Nazanin" w:hint="cs"/>
                <w:rtl/>
                <w:lang w:bidi="fa-IR"/>
              </w:rPr>
              <w:t xml:space="preserve"> </w:t>
            </w:r>
            <w:r w:rsidR="00757A41">
              <w:rPr>
                <w:rFonts w:cs="B Nazanin" w:hint="cs"/>
                <w:rtl/>
                <w:lang w:bidi="fa-IR"/>
              </w:rPr>
              <w:t xml:space="preserve"> </w:t>
            </w:r>
            <w:r w:rsidRPr="00524448">
              <w:rPr>
                <w:rFonts w:cs="B Nazanin" w:hint="cs"/>
                <w:rtl/>
                <w:lang w:bidi="fa-IR"/>
              </w:rPr>
              <w:t xml:space="preserve">  مطمئناً اين چنين هستم</w:t>
            </w:r>
            <w:r w:rsidR="00757A41">
              <w:rPr>
                <w:rFonts w:cs="B Nazanin" w:hint="cs"/>
                <w:rtl/>
                <w:lang w:bidi="fa-IR"/>
              </w:rPr>
              <w:t xml:space="preserve"> </w:t>
            </w:r>
            <w:r w:rsidR="00757A41" w:rsidRPr="001B7874">
              <w:rPr>
                <w:rFonts w:cs="B Nazanin"/>
              </w:rPr>
              <w:sym w:font="Webdings" w:char="F063"/>
            </w:r>
          </w:p>
        </w:tc>
      </w:tr>
      <w:tr w:rsidR="00FF04F5" w:rsidRPr="00FF04F5" w14:paraId="18E1D34D" w14:textId="77777777" w:rsidTr="00D857E8">
        <w:trPr>
          <w:trHeight w:val="890"/>
          <w:jc w:val="center"/>
        </w:trPr>
        <w:tc>
          <w:tcPr>
            <w:tcW w:w="479" w:type="dxa"/>
            <w:vAlign w:val="center"/>
            <w:hideMark/>
          </w:tcPr>
          <w:p w14:paraId="5635E48E" w14:textId="77777777" w:rsidR="00FF04F5" w:rsidRPr="00524448" w:rsidRDefault="00FF04F5" w:rsidP="00524448">
            <w:pPr>
              <w:jc w:val="center"/>
              <w:rPr>
                <w:rFonts w:cs="B Nazanin"/>
                <w:b/>
                <w:bCs/>
                <w:sz w:val="28"/>
                <w:szCs w:val="28"/>
                <w:rtl/>
                <w:lang w:bidi="fa-IR"/>
              </w:rPr>
            </w:pPr>
            <w:r w:rsidRPr="00524448">
              <w:rPr>
                <w:rFonts w:cs="B Nazanin" w:hint="cs"/>
                <w:b/>
                <w:bCs/>
                <w:sz w:val="28"/>
                <w:szCs w:val="28"/>
                <w:rtl/>
                <w:lang w:bidi="fa-IR"/>
              </w:rPr>
              <w:t>2</w:t>
            </w:r>
          </w:p>
        </w:tc>
        <w:tc>
          <w:tcPr>
            <w:tcW w:w="9884" w:type="dxa"/>
            <w:gridSpan w:val="2"/>
            <w:hideMark/>
          </w:tcPr>
          <w:p w14:paraId="6C8DF4E6" w14:textId="1E9E5AF6" w:rsidR="00FF04F5" w:rsidRPr="001B7874" w:rsidRDefault="00FF04F5" w:rsidP="00F94689">
            <w:pPr>
              <w:jc w:val="lowKashida"/>
              <w:rPr>
                <w:rFonts w:cs="B Nazanin"/>
                <w:b/>
                <w:bCs/>
                <w:rtl/>
                <w:lang w:bidi="fa-IR"/>
              </w:rPr>
            </w:pPr>
            <w:r w:rsidRPr="001B7874">
              <w:rPr>
                <w:rFonts w:cs="B Nazanin" w:hint="cs"/>
                <w:b/>
                <w:bCs/>
                <w:rtl/>
                <w:lang w:bidi="fa-IR"/>
              </w:rPr>
              <w:t>شروع  هر كاري را كه مورد علاقه‌ام  نباشد به تاخير مي‌اندازم .</w:t>
            </w:r>
          </w:p>
          <w:p w14:paraId="1CF9092D" w14:textId="1819822B" w:rsidR="00FF04F5" w:rsidRPr="00524448" w:rsidRDefault="00FF04F5" w:rsidP="00F94689">
            <w:pPr>
              <w:jc w:val="lowKashida"/>
              <w:rPr>
                <w:rFonts w:cs="B Nazanin"/>
                <w:rtl/>
                <w:lang w:bidi="fa-IR"/>
              </w:rPr>
            </w:pPr>
            <w:r w:rsidRPr="00524448">
              <w:rPr>
                <w:rFonts w:cs="B Nazanin" w:hint="cs"/>
                <w:rtl/>
                <w:lang w:bidi="fa-IR"/>
              </w:rPr>
              <w:t xml:space="preserve">مطمئناً اين چنين نيستم </w:t>
            </w:r>
            <w:r w:rsidR="00757A41" w:rsidRPr="001B7874">
              <w:rPr>
                <w:rFonts w:cs="B Nazanin"/>
              </w:rPr>
              <w:sym w:font="Webdings" w:char="F063"/>
            </w:r>
            <w:r w:rsidRPr="00524448">
              <w:rPr>
                <w:rFonts w:cs="B Nazanin" w:hint="cs"/>
                <w:rtl/>
                <w:lang w:bidi="fa-IR"/>
              </w:rPr>
              <w:t xml:space="preserve"> </w:t>
            </w:r>
            <w:r w:rsidR="00757A41">
              <w:rPr>
                <w:rFonts w:cs="B Nazanin" w:hint="cs"/>
                <w:rtl/>
                <w:lang w:bidi="fa-IR"/>
              </w:rPr>
              <w:t xml:space="preserve">  </w:t>
            </w:r>
            <w:r w:rsidRPr="00524448">
              <w:rPr>
                <w:rFonts w:cs="B Nazanin" w:hint="cs"/>
                <w:rtl/>
                <w:lang w:bidi="fa-IR"/>
              </w:rPr>
              <w:t xml:space="preserve"> اين تمايل در من وجود ندارد </w:t>
            </w:r>
            <w:r w:rsidR="00757A41" w:rsidRPr="001B7874">
              <w:rPr>
                <w:rFonts w:cs="B Nazanin"/>
              </w:rPr>
              <w:sym w:font="Webdings" w:char="F063"/>
            </w:r>
            <w:r w:rsidRPr="00524448">
              <w:rPr>
                <w:rFonts w:cs="B Nazanin" w:hint="cs"/>
                <w:rtl/>
                <w:lang w:bidi="fa-IR"/>
              </w:rPr>
              <w:t xml:space="preserve">  </w:t>
            </w:r>
            <w:r w:rsidR="00757A41">
              <w:rPr>
                <w:rFonts w:cs="B Nazanin" w:hint="cs"/>
                <w:rtl/>
                <w:lang w:bidi="fa-IR"/>
              </w:rPr>
              <w:t xml:space="preserve">  </w:t>
            </w:r>
            <w:r w:rsidRPr="00524448">
              <w:rPr>
                <w:rFonts w:cs="B Nazanin" w:hint="cs"/>
                <w:rtl/>
                <w:lang w:bidi="fa-IR"/>
              </w:rPr>
              <w:t xml:space="preserve">اين تمايل در من وجود دارد </w:t>
            </w:r>
            <w:r w:rsidR="00757A41" w:rsidRPr="001B7874">
              <w:rPr>
                <w:rFonts w:cs="B Nazanin"/>
              </w:rPr>
              <w:sym w:font="Webdings" w:char="F063"/>
            </w:r>
            <w:r w:rsidRPr="00524448">
              <w:rPr>
                <w:rFonts w:cs="B Nazanin" w:hint="cs"/>
                <w:rtl/>
                <w:lang w:bidi="fa-IR"/>
              </w:rPr>
              <w:t xml:space="preserve"> </w:t>
            </w:r>
            <w:r w:rsidR="00757A41">
              <w:rPr>
                <w:rFonts w:cs="B Nazanin" w:hint="cs"/>
                <w:rtl/>
                <w:lang w:bidi="fa-IR"/>
              </w:rPr>
              <w:t xml:space="preserve">  </w:t>
            </w:r>
            <w:r w:rsidRPr="00524448">
              <w:rPr>
                <w:rFonts w:cs="B Nazanin" w:hint="cs"/>
                <w:rtl/>
                <w:lang w:bidi="fa-IR"/>
              </w:rPr>
              <w:t xml:space="preserve">مطمئناً اين چنين هستم </w:t>
            </w:r>
            <w:r w:rsidR="00757A41" w:rsidRPr="001B7874">
              <w:rPr>
                <w:rFonts w:cs="B Nazanin"/>
              </w:rPr>
              <w:sym w:font="Webdings" w:char="F063"/>
            </w:r>
          </w:p>
        </w:tc>
      </w:tr>
      <w:tr w:rsidR="00FF04F5" w:rsidRPr="00FF04F5" w14:paraId="23C9262E" w14:textId="77777777" w:rsidTr="00D857E8">
        <w:trPr>
          <w:cnfStyle w:val="000000100000" w:firstRow="0" w:lastRow="0" w:firstColumn="0" w:lastColumn="0" w:oddVBand="0" w:evenVBand="0" w:oddHBand="1" w:evenHBand="0" w:firstRowFirstColumn="0" w:firstRowLastColumn="0" w:lastRowFirstColumn="0" w:lastRowLastColumn="0"/>
          <w:trHeight w:val="890"/>
          <w:jc w:val="center"/>
        </w:trPr>
        <w:tc>
          <w:tcPr>
            <w:tcW w:w="479" w:type="dxa"/>
            <w:vAlign w:val="center"/>
            <w:hideMark/>
          </w:tcPr>
          <w:p w14:paraId="2A73DD2F" w14:textId="77777777" w:rsidR="00FF04F5" w:rsidRPr="00524448" w:rsidRDefault="00FF04F5" w:rsidP="00524448">
            <w:pPr>
              <w:jc w:val="center"/>
              <w:rPr>
                <w:rFonts w:cs="B Nazanin"/>
                <w:b/>
                <w:bCs/>
                <w:sz w:val="28"/>
                <w:szCs w:val="28"/>
                <w:rtl/>
                <w:lang w:bidi="fa-IR"/>
              </w:rPr>
            </w:pPr>
            <w:r w:rsidRPr="00524448">
              <w:rPr>
                <w:rFonts w:cs="B Nazanin" w:hint="cs"/>
                <w:b/>
                <w:bCs/>
                <w:sz w:val="28"/>
                <w:szCs w:val="28"/>
                <w:rtl/>
                <w:lang w:bidi="fa-IR"/>
              </w:rPr>
              <w:t>3</w:t>
            </w:r>
          </w:p>
        </w:tc>
        <w:tc>
          <w:tcPr>
            <w:tcW w:w="9884" w:type="dxa"/>
            <w:gridSpan w:val="2"/>
            <w:hideMark/>
          </w:tcPr>
          <w:p w14:paraId="39F90DFF" w14:textId="77777777" w:rsidR="00FF04F5" w:rsidRPr="00524448" w:rsidRDefault="00FF04F5" w:rsidP="00F94689">
            <w:pPr>
              <w:jc w:val="lowKashida"/>
              <w:rPr>
                <w:rFonts w:cs="B Nazanin"/>
                <w:rtl/>
                <w:lang w:bidi="fa-IR"/>
              </w:rPr>
            </w:pPr>
            <w:r w:rsidRPr="00524448">
              <w:rPr>
                <w:rFonts w:cs="B Nazanin" w:hint="cs"/>
                <w:rtl/>
                <w:lang w:bidi="fa-IR"/>
              </w:rPr>
              <w:t>براي  شروع  هر كاري كه  مهلت  تعيين  شده  داشته  باشد،  تا آخرين  لحظه  معطل  مي‌كنم .</w:t>
            </w:r>
          </w:p>
          <w:p w14:paraId="229AB2C6" w14:textId="0B4CE307" w:rsidR="00FF04F5" w:rsidRPr="00524448" w:rsidRDefault="00FF04F5" w:rsidP="00F94689">
            <w:pPr>
              <w:jc w:val="lowKashida"/>
              <w:rPr>
                <w:rFonts w:cs="B Nazanin"/>
                <w:rtl/>
                <w:lang w:bidi="fa-IR"/>
              </w:rPr>
            </w:pPr>
            <w:r w:rsidRPr="00524448">
              <w:rPr>
                <w:rFonts w:cs="B Nazanin" w:hint="cs"/>
                <w:rtl/>
                <w:lang w:bidi="fa-IR"/>
              </w:rPr>
              <w:t xml:space="preserve">مطمئناً اين چنين نيستم  </w:t>
            </w:r>
            <w:r w:rsidR="001B7874" w:rsidRPr="001B7874">
              <w:rPr>
                <w:rFonts w:cs="B Nazanin"/>
              </w:rPr>
              <w:sym w:font="Webdings" w:char="F063"/>
            </w:r>
            <w:r w:rsidR="001B7874" w:rsidRPr="001B7874">
              <w:rPr>
                <w:rFonts w:cs="B Nazanin" w:hint="cs"/>
                <w:sz w:val="22"/>
                <w:szCs w:val="22"/>
                <w:rtl/>
                <w:lang w:bidi="fa-IR"/>
              </w:rPr>
              <w:t xml:space="preserve">   </w:t>
            </w:r>
            <w:r w:rsidRPr="00524448">
              <w:rPr>
                <w:rFonts w:cs="B Nazanin" w:hint="cs"/>
                <w:rtl/>
                <w:lang w:bidi="fa-IR"/>
              </w:rPr>
              <w:t xml:space="preserve">اين تمايل در من وجود ندارد </w:t>
            </w:r>
            <w:r w:rsidR="001B7874" w:rsidRPr="001B7874">
              <w:rPr>
                <w:rFonts w:cs="B Nazanin"/>
              </w:rPr>
              <w:sym w:font="Webdings" w:char="F063"/>
            </w:r>
            <w:r w:rsidR="001B7874" w:rsidRPr="001B7874">
              <w:rPr>
                <w:rFonts w:cs="B Nazanin" w:hint="cs"/>
                <w:sz w:val="22"/>
                <w:szCs w:val="22"/>
                <w:rtl/>
                <w:lang w:bidi="fa-IR"/>
              </w:rPr>
              <w:t xml:space="preserve"> </w:t>
            </w:r>
            <w:r w:rsidRPr="00524448">
              <w:rPr>
                <w:rFonts w:cs="B Nazanin" w:hint="cs"/>
                <w:rtl/>
                <w:lang w:bidi="fa-IR"/>
              </w:rPr>
              <w:t xml:space="preserve">    اين تمايل در من وجود دارد </w:t>
            </w:r>
            <w:r w:rsidR="001B7874" w:rsidRPr="001B7874">
              <w:rPr>
                <w:rFonts w:cs="B Nazanin"/>
              </w:rPr>
              <w:sym w:font="Webdings" w:char="F063"/>
            </w:r>
            <w:r w:rsidR="001B7874" w:rsidRPr="001B7874">
              <w:rPr>
                <w:rFonts w:cs="B Nazanin" w:hint="cs"/>
                <w:sz w:val="22"/>
                <w:szCs w:val="22"/>
                <w:rtl/>
                <w:lang w:bidi="fa-IR"/>
              </w:rPr>
              <w:t xml:space="preserve">   </w:t>
            </w:r>
            <w:r w:rsidR="001B7874">
              <w:rPr>
                <w:rFonts w:cs="B Nazanin" w:hint="cs"/>
                <w:rtl/>
                <w:lang w:bidi="fa-IR"/>
              </w:rPr>
              <w:t xml:space="preserve"> </w:t>
            </w:r>
            <w:r w:rsidRPr="00524448">
              <w:rPr>
                <w:rFonts w:cs="B Nazanin" w:hint="cs"/>
                <w:rtl/>
                <w:lang w:bidi="fa-IR"/>
              </w:rPr>
              <w:t xml:space="preserve"> مطمئناً اين چنين هستم </w:t>
            </w:r>
            <w:r w:rsidR="001B7874" w:rsidRPr="001B7874">
              <w:rPr>
                <w:rFonts w:cs="B Nazanin"/>
              </w:rPr>
              <w:sym w:font="Webdings" w:char="F063"/>
            </w:r>
            <w:r w:rsidR="001B7874" w:rsidRPr="001B7874">
              <w:rPr>
                <w:rFonts w:cs="B Nazanin" w:hint="cs"/>
                <w:sz w:val="22"/>
                <w:szCs w:val="22"/>
                <w:rtl/>
                <w:lang w:bidi="fa-IR"/>
              </w:rPr>
              <w:t xml:space="preserve">   </w:t>
            </w:r>
          </w:p>
        </w:tc>
      </w:tr>
      <w:tr w:rsidR="00FF04F5" w:rsidRPr="00FF04F5" w14:paraId="4C83C22B" w14:textId="77777777" w:rsidTr="00D857E8">
        <w:trPr>
          <w:trHeight w:val="890"/>
          <w:jc w:val="center"/>
        </w:trPr>
        <w:tc>
          <w:tcPr>
            <w:tcW w:w="479" w:type="dxa"/>
            <w:vAlign w:val="center"/>
            <w:hideMark/>
          </w:tcPr>
          <w:p w14:paraId="76CA7ACA" w14:textId="77777777" w:rsidR="00FF04F5" w:rsidRPr="00524448" w:rsidRDefault="00FF04F5" w:rsidP="00524448">
            <w:pPr>
              <w:jc w:val="center"/>
              <w:rPr>
                <w:rFonts w:cs="B Nazanin"/>
                <w:b/>
                <w:bCs/>
                <w:sz w:val="28"/>
                <w:szCs w:val="28"/>
                <w:rtl/>
                <w:lang w:bidi="fa-IR"/>
              </w:rPr>
            </w:pPr>
            <w:r w:rsidRPr="00524448">
              <w:rPr>
                <w:rFonts w:cs="B Nazanin" w:hint="cs"/>
                <w:b/>
                <w:bCs/>
                <w:sz w:val="28"/>
                <w:szCs w:val="28"/>
                <w:rtl/>
                <w:lang w:bidi="fa-IR"/>
              </w:rPr>
              <w:t>4</w:t>
            </w:r>
          </w:p>
        </w:tc>
        <w:tc>
          <w:tcPr>
            <w:tcW w:w="9884" w:type="dxa"/>
            <w:gridSpan w:val="2"/>
            <w:hideMark/>
          </w:tcPr>
          <w:p w14:paraId="50D58D8B" w14:textId="510F4574" w:rsidR="00FF04F5" w:rsidRPr="001B7874" w:rsidRDefault="00FF04F5" w:rsidP="00F94689">
            <w:pPr>
              <w:jc w:val="lowKashida"/>
              <w:rPr>
                <w:rFonts w:cs="B Nazanin"/>
                <w:b/>
                <w:bCs/>
                <w:rtl/>
                <w:lang w:bidi="fa-IR"/>
              </w:rPr>
            </w:pPr>
            <w:r w:rsidRPr="001B7874">
              <w:rPr>
                <w:rFonts w:cs="B Nazanin" w:hint="cs"/>
                <w:b/>
                <w:bCs/>
                <w:rtl/>
                <w:lang w:bidi="fa-IR"/>
              </w:rPr>
              <w:t>هميشه تصميم‌گيري ‌هاي دشوار را  به تأخير مي‌اندازم .</w:t>
            </w:r>
          </w:p>
          <w:p w14:paraId="2BA3F892" w14:textId="28823B22" w:rsidR="00FF04F5" w:rsidRPr="00524448" w:rsidRDefault="00FF04F5" w:rsidP="00F94689">
            <w:pPr>
              <w:jc w:val="lowKashida"/>
              <w:rPr>
                <w:rFonts w:cs="B Nazanin"/>
                <w:rtl/>
                <w:lang w:bidi="fa-IR"/>
              </w:rPr>
            </w:pPr>
            <w:r w:rsidRPr="00524448">
              <w:rPr>
                <w:rFonts w:cs="B Nazanin" w:hint="cs"/>
                <w:rtl/>
                <w:lang w:bidi="fa-IR"/>
              </w:rPr>
              <w:t xml:space="preserve">مطمئناً اين چنين نيستم  </w:t>
            </w:r>
            <w:r w:rsidR="001B7874" w:rsidRPr="001B7874">
              <w:rPr>
                <w:rFonts w:cs="B Nazanin"/>
              </w:rPr>
              <w:sym w:font="Webdings" w:char="F063"/>
            </w:r>
            <w:r w:rsidR="001B7874" w:rsidRPr="001B7874">
              <w:rPr>
                <w:rFonts w:cs="B Nazanin" w:hint="cs"/>
                <w:sz w:val="22"/>
                <w:szCs w:val="22"/>
                <w:rtl/>
                <w:lang w:bidi="fa-IR"/>
              </w:rPr>
              <w:t xml:space="preserve"> </w:t>
            </w:r>
            <w:r w:rsidRPr="00524448">
              <w:rPr>
                <w:rFonts w:cs="B Nazanin" w:hint="cs"/>
                <w:rtl/>
                <w:lang w:bidi="fa-IR"/>
              </w:rPr>
              <w:t xml:space="preserve">   اين تمايل در من وجود ندارد </w:t>
            </w:r>
            <w:r w:rsidR="001B7874" w:rsidRPr="001B7874">
              <w:rPr>
                <w:rFonts w:cs="B Nazanin"/>
              </w:rPr>
              <w:sym w:font="Webdings" w:char="F063"/>
            </w:r>
            <w:r w:rsidR="001B7874" w:rsidRPr="001B7874">
              <w:rPr>
                <w:rFonts w:cs="B Nazanin" w:hint="cs"/>
                <w:sz w:val="22"/>
                <w:szCs w:val="22"/>
                <w:rtl/>
                <w:lang w:bidi="fa-IR"/>
              </w:rPr>
              <w:t xml:space="preserve">   </w:t>
            </w:r>
            <w:r w:rsidRPr="00524448">
              <w:rPr>
                <w:rFonts w:cs="B Nazanin" w:hint="cs"/>
                <w:rtl/>
                <w:lang w:bidi="fa-IR"/>
              </w:rPr>
              <w:t xml:space="preserve">  اين تمايل در من وجود دارد </w:t>
            </w:r>
            <w:r w:rsidR="001B7874" w:rsidRPr="001B7874">
              <w:rPr>
                <w:rFonts w:cs="B Nazanin"/>
              </w:rPr>
              <w:sym w:font="Webdings" w:char="F063"/>
            </w:r>
            <w:r w:rsidRPr="00524448">
              <w:rPr>
                <w:rFonts w:cs="B Nazanin" w:hint="cs"/>
                <w:rtl/>
                <w:lang w:bidi="fa-IR"/>
              </w:rPr>
              <w:t xml:space="preserve">    مطمئناً اين چنين هستم </w:t>
            </w:r>
            <w:r w:rsidR="001B7874" w:rsidRPr="001B7874">
              <w:rPr>
                <w:rFonts w:cs="B Nazanin"/>
              </w:rPr>
              <w:sym w:font="Webdings" w:char="F063"/>
            </w:r>
          </w:p>
        </w:tc>
      </w:tr>
      <w:tr w:rsidR="00FF04F5" w:rsidRPr="00FF04F5" w14:paraId="405623D8" w14:textId="77777777" w:rsidTr="00D857E8">
        <w:trPr>
          <w:cnfStyle w:val="000000100000" w:firstRow="0" w:lastRow="0" w:firstColumn="0" w:lastColumn="0" w:oddVBand="0" w:evenVBand="0" w:oddHBand="1" w:evenHBand="0" w:firstRowFirstColumn="0" w:firstRowLastColumn="0" w:lastRowFirstColumn="0" w:lastRowLastColumn="0"/>
          <w:trHeight w:val="890"/>
          <w:jc w:val="center"/>
        </w:trPr>
        <w:tc>
          <w:tcPr>
            <w:tcW w:w="479" w:type="dxa"/>
            <w:vAlign w:val="center"/>
            <w:hideMark/>
          </w:tcPr>
          <w:p w14:paraId="75BCD03F" w14:textId="77777777" w:rsidR="00FF04F5" w:rsidRPr="00524448" w:rsidRDefault="00FF04F5" w:rsidP="00524448">
            <w:pPr>
              <w:jc w:val="center"/>
              <w:rPr>
                <w:rFonts w:cs="B Nazanin"/>
                <w:b/>
                <w:bCs/>
                <w:sz w:val="28"/>
                <w:szCs w:val="28"/>
                <w:rtl/>
                <w:lang w:bidi="fa-IR"/>
              </w:rPr>
            </w:pPr>
            <w:r w:rsidRPr="00524448">
              <w:rPr>
                <w:rFonts w:cs="B Nazanin" w:hint="cs"/>
                <w:b/>
                <w:bCs/>
                <w:sz w:val="28"/>
                <w:szCs w:val="28"/>
                <w:rtl/>
                <w:lang w:bidi="fa-IR"/>
              </w:rPr>
              <w:t>5</w:t>
            </w:r>
          </w:p>
        </w:tc>
        <w:tc>
          <w:tcPr>
            <w:tcW w:w="9884" w:type="dxa"/>
            <w:gridSpan w:val="2"/>
            <w:hideMark/>
          </w:tcPr>
          <w:p w14:paraId="678DFEEA" w14:textId="6BC838C4" w:rsidR="00FF04F5" w:rsidRPr="001B7874" w:rsidRDefault="00FF04F5" w:rsidP="00F94689">
            <w:pPr>
              <w:jc w:val="lowKashida"/>
              <w:rPr>
                <w:rFonts w:cs="B Nazanin"/>
                <w:b/>
                <w:bCs/>
                <w:rtl/>
                <w:lang w:bidi="fa-IR"/>
              </w:rPr>
            </w:pPr>
            <w:r w:rsidRPr="001B7874">
              <w:rPr>
                <w:rFonts w:cs="B Nazanin" w:hint="cs"/>
                <w:b/>
                <w:bCs/>
                <w:rtl/>
                <w:lang w:bidi="fa-IR"/>
              </w:rPr>
              <w:t>هميشه شروع  برنامه‌هايي را كه منجر به پيشرفت كارهايم مي‌شوند به تأخير مي‌اندازم .</w:t>
            </w:r>
          </w:p>
          <w:p w14:paraId="4D7944ED" w14:textId="3D15DF59" w:rsidR="00FF04F5" w:rsidRPr="00524448" w:rsidRDefault="00FF04F5" w:rsidP="00F94689">
            <w:pPr>
              <w:jc w:val="lowKashida"/>
              <w:rPr>
                <w:rFonts w:cs="B Nazanin"/>
                <w:rtl/>
                <w:lang w:bidi="fa-IR"/>
              </w:rPr>
            </w:pPr>
            <w:r w:rsidRPr="00524448">
              <w:rPr>
                <w:rFonts w:cs="B Nazanin" w:hint="cs"/>
                <w:rtl/>
                <w:lang w:bidi="fa-IR"/>
              </w:rPr>
              <w:t xml:space="preserve">مطمئناً اين چنين نيستم </w:t>
            </w:r>
            <w:r w:rsidR="001B7874" w:rsidRPr="001B7874">
              <w:rPr>
                <w:rFonts w:cs="B Nazanin"/>
              </w:rPr>
              <w:sym w:font="Webdings" w:char="F063"/>
            </w:r>
            <w:r w:rsidRPr="00524448">
              <w:rPr>
                <w:rFonts w:cs="B Nazanin" w:hint="cs"/>
                <w:rtl/>
                <w:lang w:bidi="fa-IR"/>
              </w:rPr>
              <w:t xml:space="preserve">   اين تمايل در من وجود ندارد </w:t>
            </w:r>
            <w:r w:rsidR="001B7874" w:rsidRPr="001B7874">
              <w:rPr>
                <w:rFonts w:cs="B Nazanin"/>
              </w:rPr>
              <w:sym w:font="Webdings" w:char="F063"/>
            </w:r>
            <w:r w:rsidRPr="00524448">
              <w:rPr>
                <w:rFonts w:cs="B Nazanin" w:hint="cs"/>
                <w:rtl/>
                <w:lang w:bidi="fa-IR"/>
              </w:rPr>
              <w:t xml:space="preserve">     اين تمايل در من وجود دارد </w:t>
            </w:r>
            <w:r w:rsidR="001B7874" w:rsidRPr="001B7874">
              <w:rPr>
                <w:rFonts w:cs="B Nazanin"/>
              </w:rPr>
              <w:sym w:font="Webdings" w:char="F063"/>
            </w:r>
            <w:r w:rsidRPr="00524448">
              <w:rPr>
                <w:rFonts w:cs="B Nazanin" w:hint="cs"/>
                <w:rtl/>
                <w:lang w:bidi="fa-IR"/>
              </w:rPr>
              <w:t xml:space="preserve">     مطمئناً اين چنين هستم </w:t>
            </w:r>
            <w:r w:rsidR="001B7874" w:rsidRPr="001B7874">
              <w:rPr>
                <w:rFonts w:cs="B Nazanin"/>
              </w:rPr>
              <w:sym w:font="Webdings" w:char="F063"/>
            </w:r>
          </w:p>
        </w:tc>
      </w:tr>
      <w:tr w:rsidR="00FF04F5" w:rsidRPr="00FF04F5" w14:paraId="2DF994D4" w14:textId="77777777" w:rsidTr="00D857E8">
        <w:trPr>
          <w:trHeight w:val="908"/>
          <w:jc w:val="center"/>
        </w:trPr>
        <w:tc>
          <w:tcPr>
            <w:tcW w:w="479" w:type="dxa"/>
            <w:vAlign w:val="center"/>
            <w:hideMark/>
          </w:tcPr>
          <w:p w14:paraId="43A9F6F3" w14:textId="77777777" w:rsidR="00FF04F5" w:rsidRPr="00524448" w:rsidRDefault="00FF04F5" w:rsidP="00524448">
            <w:pPr>
              <w:jc w:val="center"/>
              <w:rPr>
                <w:rFonts w:cs="B Nazanin"/>
                <w:b/>
                <w:bCs/>
                <w:sz w:val="28"/>
                <w:szCs w:val="28"/>
                <w:rtl/>
                <w:lang w:bidi="fa-IR"/>
              </w:rPr>
            </w:pPr>
            <w:r w:rsidRPr="00524448">
              <w:rPr>
                <w:rFonts w:cs="B Nazanin" w:hint="cs"/>
                <w:b/>
                <w:bCs/>
                <w:sz w:val="28"/>
                <w:szCs w:val="28"/>
                <w:rtl/>
                <w:lang w:bidi="fa-IR"/>
              </w:rPr>
              <w:t>6</w:t>
            </w:r>
          </w:p>
        </w:tc>
        <w:tc>
          <w:tcPr>
            <w:tcW w:w="9884" w:type="dxa"/>
            <w:gridSpan w:val="2"/>
            <w:hideMark/>
          </w:tcPr>
          <w:p w14:paraId="6A73AE2D" w14:textId="1050D52D" w:rsidR="00FF04F5" w:rsidRPr="001B7874" w:rsidRDefault="00FF04F5" w:rsidP="00F94689">
            <w:pPr>
              <w:jc w:val="lowKashida"/>
              <w:rPr>
                <w:rFonts w:cs="B Nazanin"/>
                <w:b/>
                <w:bCs/>
                <w:rtl/>
                <w:lang w:bidi="fa-IR"/>
              </w:rPr>
            </w:pPr>
            <w:r w:rsidRPr="001B7874">
              <w:rPr>
                <w:rFonts w:cs="B Nazanin" w:hint="cs"/>
                <w:b/>
                <w:bCs/>
                <w:rtl/>
                <w:lang w:bidi="fa-IR"/>
              </w:rPr>
              <w:t>هميشه به دنبال  بهانه‌اي براي انجام ندادن كارهايم هستم .</w:t>
            </w:r>
          </w:p>
          <w:p w14:paraId="72EDF5BF" w14:textId="61C0F0DB" w:rsidR="00FF04F5" w:rsidRPr="00524448" w:rsidRDefault="00FF04F5" w:rsidP="00F94689">
            <w:pPr>
              <w:jc w:val="lowKashida"/>
              <w:rPr>
                <w:rFonts w:cs="B Nazanin"/>
                <w:rtl/>
                <w:lang w:bidi="fa-IR"/>
              </w:rPr>
            </w:pPr>
            <w:r w:rsidRPr="00524448">
              <w:rPr>
                <w:rFonts w:cs="B Nazanin" w:hint="cs"/>
                <w:rtl/>
                <w:lang w:bidi="fa-IR"/>
              </w:rPr>
              <w:t xml:space="preserve">مطمئناً اين چنين نيستم </w:t>
            </w:r>
            <w:r w:rsidR="001B7874" w:rsidRPr="001B7874">
              <w:rPr>
                <w:rFonts w:cs="B Nazanin"/>
              </w:rPr>
              <w:sym w:font="Webdings" w:char="F063"/>
            </w:r>
            <w:r w:rsidRPr="00524448">
              <w:rPr>
                <w:rFonts w:cs="B Nazanin" w:hint="cs"/>
                <w:rtl/>
                <w:lang w:bidi="fa-IR"/>
              </w:rPr>
              <w:t xml:space="preserve">   اين تمايل در من وجود ندارد </w:t>
            </w:r>
            <w:r w:rsidR="001B7874" w:rsidRPr="001B7874">
              <w:rPr>
                <w:rFonts w:cs="B Nazanin"/>
              </w:rPr>
              <w:sym w:font="Webdings" w:char="F063"/>
            </w:r>
            <w:r w:rsidRPr="00524448">
              <w:rPr>
                <w:rFonts w:cs="B Nazanin" w:hint="cs"/>
                <w:rtl/>
                <w:lang w:bidi="fa-IR"/>
              </w:rPr>
              <w:t xml:space="preserve">    اين تمايل در من وجود دارد </w:t>
            </w:r>
            <w:r w:rsidR="001B7874" w:rsidRPr="001B7874">
              <w:rPr>
                <w:rFonts w:cs="B Nazanin"/>
              </w:rPr>
              <w:sym w:font="Webdings" w:char="F063"/>
            </w:r>
            <w:r w:rsidRPr="00524448">
              <w:rPr>
                <w:rFonts w:cs="B Nazanin" w:hint="cs"/>
                <w:rtl/>
                <w:lang w:bidi="fa-IR"/>
              </w:rPr>
              <w:t xml:space="preserve">     مطمئناً اين چنين هستم </w:t>
            </w:r>
            <w:r w:rsidR="001B7874" w:rsidRPr="001B7874">
              <w:rPr>
                <w:rFonts w:cs="B Nazanin"/>
              </w:rPr>
              <w:sym w:font="Webdings" w:char="F063"/>
            </w:r>
          </w:p>
        </w:tc>
      </w:tr>
      <w:tr w:rsidR="00FF04F5" w:rsidRPr="00FF04F5" w14:paraId="1511B674" w14:textId="77777777" w:rsidTr="00D857E8">
        <w:trPr>
          <w:cnfStyle w:val="000000100000" w:firstRow="0" w:lastRow="0" w:firstColumn="0" w:lastColumn="0" w:oddVBand="0" w:evenVBand="0" w:oddHBand="1" w:evenHBand="0" w:firstRowFirstColumn="0" w:firstRowLastColumn="0" w:lastRowFirstColumn="0" w:lastRowLastColumn="0"/>
          <w:trHeight w:val="872"/>
          <w:jc w:val="center"/>
        </w:trPr>
        <w:tc>
          <w:tcPr>
            <w:tcW w:w="479" w:type="dxa"/>
            <w:vAlign w:val="center"/>
            <w:hideMark/>
          </w:tcPr>
          <w:p w14:paraId="5ACF46FB" w14:textId="77777777" w:rsidR="00FF04F5" w:rsidRPr="00524448" w:rsidRDefault="00FF04F5" w:rsidP="00524448">
            <w:pPr>
              <w:jc w:val="center"/>
              <w:rPr>
                <w:rFonts w:cs="B Nazanin"/>
                <w:b/>
                <w:bCs/>
                <w:sz w:val="28"/>
                <w:szCs w:val="28"/>
                <w:rtl/>
                <w:lang w:bidi="fa-IR"/>
              </w:rPr>
            </w:pPr>
            <w:r w:rsidRPr="00524448">
              <w:rPr>
                <w:rFonts w:cs="B Nazanin" w:hint="cs"/>
                <w:b/>
                <w:bCs/>
                <w:sz w:val="28"/>
                <w:szCs w:val="28"/>
                <w:rtl/>
                <w:lang w:bidi="fa-IR"/>
              </w:rPr>
              <w:t>7</w:t>
            </w:r>
          </w:p>
        </w:tc>
        <w:tc>
          <w:tcPr>
            <w:tcW w:w="9884" w:type="dxa"/>
            <w:gridSpan w:val="2"/>
            <w:hideMark/>
          </w:tcPr>
          <w:p w14:paraId="5CE2ED57" w14:textId="49CE0835" w:rsidR="00FF04F5" w:rsidRPr="001B7874" w:rsidRDefault="00FF04F5" w:rsidP="00F94689">
            <w:pPr>
              <w:jc w:val="lowKashida"/>
              <w:rPr>
                <w:rFonts w:cs="B Nazanin"/>
                <w:b/>
                <w:bCs/>
                <w:rtl/>
                <w:lang w:bidi="fa-IR"/>
              </w:rPr>
            </w:pPr>
            <w:r w:rsidRPr="001B7874">
              <w:rPr>
                <w:rFonts w:cs="B Nazanin" w:hint="cs"/>
                <w:b/>
                <w:bCs/>
                <w:rtl/>
                <w:lang w:bidi="fa-IR"/>
              </w:rPr>
              <w:t>هميشه براي انجام كارهاي كسل كننده مانند مطالعه كردن وقت كافي صرف مي‌كنم .</w:t>
            </w:r>
          </w:p>
          <w:p w14:paraId="08B7FA80" w14:textId="543C268D" w:rsidR="00FF04F5" w:rsidRPr="00524448" w:rsidRDefault="00FF04F5" w:rsidP="00F94689">
            <w:pPr>
              <w:jc w:val="lowKashida"/>
              <w:rPr>
                <w:rFonts w:cs="B Nazanin"/>
                <w:rtl/>
                <w:lang w:bidi="fa-IR"/>
              </w:rPr>
            </w:pPr>
            <w:r w:rsidRPr="00524448">
              <w:rPr>
                <w:rFonts w:cs="B Nazanin" w:hint="cs"/>
                <w:rtl/>
                <w:lang w:bidi="fa-IR"/>
              </w:rPr>
              <w:t xml:space="preserve">مطمئناً اين چنين نيستم </w:t>
            </w:r>
            <w:r w:rsidR="001B7874" w:rsidRPr="001B7874">
              <w:rPr>
                <w:rFonts w:cs="B Nazanin"/>
              </w:rPr>
              <w:sym w:font="Webdings" w:char="F063"/>
            </w:r>
            <w:r w:rsidRPr="00524448">
              <w:rPr>
                <w:rFonts w:cs="B Nazanin" w:hint="cs"/>
                <w:rtl/>
                <w:lang w:bidi="fa-IR"/>
              </w:rPr>
              <w:t xml:space="preserve">     اين تمايل در من وجود ندارد </w:t>
            </w:r>
            <w:r w:rsidR="001B7874" w:rsidRPr="001B7874">
              <w:rPr>
                <w:rFonts w:cs="B Nazanin"/>
              </w:rPr>
              <w:sym w:font="Webdings" w:char="F063"/>
            </w:r>
            <w:r w:rsidRPr="00524448">
              <w:rPr>
                <w:rFonts w:cs="B Nazanin" w:hint="cs"/>
                <w:rtl/>
                <w:lang w:bidi="fa-IR"/>
              </w:rPr>
              <w:t xml:space="preserve">   اين تمايل در من وجود دارد </w:t>
            </w:r>
            <w:r w:rsidR="001B7874" w:rsidRPr="001B7874">
              <w:rPr>
                <w:rFonts w:cs="B Nazanin"/>
              </w:rPr>
              <w:sym w:font="Webdings" w:char="F063"/>
            </w:r>
            <w:r w:rsidRPr="00524448">
              <w:rPr>
                <w:rFonts w:cs="B Nazanin" w:hint="cs"/>
                <w:rtl/>
                <w:lang w:bidi="fa-IR"/>
              </w:rPr>
              <w:t xml:space="preserve">    مطمئناً اين چنين هستم </w:t>
            </w:r>
            <w:r w:rsidR="001B7874" w:rsidRPr="001B7874">
              <w:rPr>
                <w:rFonts w:cs="B Nazanin"/>
              </w:rPr>
              <w:sym w:font="Webdings" w:char="F063"/>
            </w:r>
          </w:p>
        </w:tc>
      </w:tr>
      <w:tr w:rsidR="00FF04F5" w:rsidRPr="00FF04F5" w14:paraId="3A2D96FA" w14:textId="77777777" w:rsidTr="00D857E8">
        <w:trPr>
          <w:trHeight w:val="890"/>
          <w:jc w:val="center"/>
        </w:trPr>
        <w:tc>
          <w:tcPr>
            <w:tcW w:w="479" w:type="dxa"/>
            <w:vAlign w:val="center"/>
            <w:hideMark/>
          </w:tcPr>
          <w:p w14:paraId="63912B39" w14:textId="77777777" w:rsidR="00FF04F5" w:rsidRPr="00524448" w:rsidRDefault="00FF04F5" w:rsidP="00524448">
            <w:pPr>
              <w:jc w:val="center"/>
              <w:rPr>
                <w:rFonts w:cs="B Nazanin"/>
                <w:b/>
                <w:bCs/>
                <w:sz w:val="28"/>
                <w:szCs w:val="28"/>
                <w:rtl/>
                <w:lang w:bidi="fa-IR"/>
              </w:rPr>
            </w:pPr>
            <w:r w:rsidRPr="00524448">
              <w:rPr>
                <w:rFonts w:cs="B Nazanin" w:hint="cs"/>
                <w:b/>
                <w:bCs/>
                <w:sz w:val="28"/>
                <w:szCs w:val="28"/>
                <w:rtl/>
                <w:lang w:bidi="fa-IR"/>
              </w:rPr>
              <w:t>8</w:t>
            </w:r>
          </w:p>
        </w:tc>
        <w:tc>
          <w:tcPr>
            <w:tcW w:w="9884" w:type="dxa"/>
            <w:gridSpan w:val="2"/>
            <w:hideMark/>
          </w:tcPr>
          <w:p w14:paraId="5334148E" w14:textId="0EDB90E7" w:rsidR="00FF04F5" w:rsidRPr="001B7874" w:rsidRDefault="00FF04F5" w:rsidP="00F94689">
            <w:pPr>
              <w:jc w:val="lowKashida"/>
              <w:rPr>
                <w:rFonts w:cs="B Nazanin"/>
                <w:b/>
                <w:bCs/>
                <w:rtl/>
                <w:lang w:bidi="fa-IR"/>
              </w:rPr>
            </w:pPr>
            <w:r w:rsidRPr="001B7874">
              <w:rPr>
                <w:rFonts w:cs="B Nazanin" w:hint="cs"/>
                <w:b/>
                <w:bCs/>
                <w:rtl/>
                <w:lang w:bidi="fa-IR"/>
              </w:rPr>
              <w:t>به طورعلاج  ناپذيري گرفتار وقت تلف كردن هستم .</w:t>
            </w:r>
          </w:p>
          <w:p w14:paraId="1005662D" w14:textId="6D44D0B0" w:rsidR="00FF04F5" w:rsidRPr="00524448" w:rsidRDefault="00FF04F5" w:rsidP="00F94689">
            <w:pPr>
              <w:jc w:val="lowKashida"/>
              <w:rPr>
                <w:rFonts w:cs="B Nazanin"/>
                <w:rtl/>
                <w:lang w:bidi="fa-IR"/>
              </w:rPr>
            </w:pPr>
            <w:r w:rsidRPr="00524448">
              <w:rPr>
                <w:rFonts w:cs="B Nazanin" w:hint="cs"/>
                <w:rtl/>
                <w:lang w:bidi="fa-IR"/>
              </w:rPr>
              <w:t xml:space="preserve">مطمئناً اين چنين نيستم </w:t>
            </w:r>
            <w:r w:rsidR="001B7874" w:rsidRPr="001B7874">
              <w:rPr>
                <w:rFonts w:cs="B Nazanin"/>
              </w:rPr>
              <w:sym w:font="Webdings" w:char="F063"/>
            </w:r>
            <w:r w:rsidRPr="00524448">
              <w:rPr>
                <w:rFonts w:cs="B Nazanin" w:hint="cs"/>
                <w:rtl/>
                <w:lang w:bidi="fa-IR"/>
              </w:rPr>
              <w:t xml:space="preserve">   اين تمايل در من وجود ندارد </w:t>
            </w:r>
            <w:r w:rsidR="001B7874" w:rsidRPr="001B7874">
              <w:rPr>
                <w:rFonts w:cs="B Nazanin"/>
              </w:rPr>
              <w:sym w:font="Webdings" w:char="F063"/>
            </w:r>
            <w:r w:rsidRPr="00524448">
              <w:rPr>
                <w:rFonts w:cs="B Nazanin" w:hint="cs"/>
                <w:rtl/>
                <w:lang w:bidi="fa-IR"/>
              </w:rPr>
              <w:t xml:space="preserve">     اين تمايل در من وجود دارد </w:t>
            </w:r>
            <w:r w:rsidR="001B7874" w:rsidRPr="001B7874">
              <w:rPr>
                <w:rFonts w:cs="B Nazanin"/>
              </w:rPr>
              <w:sym w:font="Webdings" w:char="F063"/>
            </w:r>
            <w:r w:rsidRPr="00524448">
              <w:rPr>
                <w:rFonts w:cs="B Nazanin" w:hint="cs"/>
                <w:rtl/>
                <w:lang w:bidi="fa-IR"/>
              </w:rPr>
              <w:t xml:space="preserve">     مطمئناً اين چنين هستم</w:t>
            </w:r>
            <w:r w:rsidR="001B7874" w:rsidRPr="001B7874">
              <w:rPr>
                <w:rFonts w:cs="B Nazanin"/>
              </w:rPr>
              <w:sym w:font="Webdings" w:char="F063"/>
            </w:r>
          </w:p>
        </w:tc>
      </w:tr>
      <w:tr w:rsidR="00FF04F5" w:rsidRPr="00FF04F5" w14:paraId="19EB9AFC" w14:textId="77777777" w:rsidTr="00D857E8">
        <w:trPr>
          <w:cnfStyle w:val="000000100000" w:firstRow="0" w:lastRow="0" w:firstColumn="0" w:lastColumn="0" w:oddVBand="0" w:evenVBand="0" w:oddHBand="1" w:evenHBand="0" w:firstRowFirstColumn="0" w:firstRowLastColumn="0" w:lastRowFirstColumn="0" w:lastRowLastColumn="0"/>
          <w:trHeight w:val="800"/>
          <w:jc w:val="center"/>
        </w:trPr>
        <w:tc>
          <w:tcPr>
            <w:tcW w:w="479" w:type="dxa"/>
            <w:vAlign w:val="center"/>
            <w:hideMark/>
          </w:tcPr>
          <w:p w14:paraId="0205CB5E" w14:textId="77777777" w:rsidR="00FF04F5" w:rsidRPr="00524448" w:rsidRDefault="00FF04F5" w:rsidP="00524448">
            <w:pPr>
              <w:jc w:val="center"/>
              <w:rPr>
                <w:rFonts w:cs="B Nazanin"/>
                <w:b/>
                <w:bCs/>
                <w:sz w:val="28"/>
                <w:szCs w:val="28"/>
                <w:rtl/>
                <w:lang w:bidi="fa-IR"/>
              </w:rPr>
            </w:pPr>
            <w:r w:rsidRPr="00524448">
              <w:rPr>
                <w:rFonts w:cs="B Nazanin" w:hint="cs"/>
                <w:b/>
                <w:bCs/>
                <w:sz w:val="28"/>
                <w:szCs w:val="28"/>
                <w:rtl/>
                <w:lang w:bidi="fa-IR"/>
              </w:rPr>
              <w:t>9</w:t>
            </w:r>
          </w:p>
        </w:tc>
        <w:tc>
          <w:tcPr>
            <w:tcW w:w="9884" w:type="dxa"/>
            <w:gridSpan w:val="2"/>
            <w:hideMark/>
          </w:tcPr>
          <w:p w14:paraId="335780C2" w14:textId="4D9D5656" w:rsidR="00FF04F5" w:rsidRPr="00757A41" w:rsidRDefault="00FF04F5" w:rsidP="00F94689">
            <w:pPr>
              <w:jc w:val="lowKashida"/>
              <w:rPr>
                <w:rFonts w:cs="B Nazanin"/>
                <w:b/>
                <w:bCs/>
                <w:rtl/>
                <w:lang w:bidi="fa-IR"/>
              </w:rPr>
            </w:pPr>
            <w:r w:rsidRPr="00757A41">
              <w:rPr>
                <w:rFonts w:cs="B Nazanin" w:hint="cs"/>
                <w:b/>
                <w:bCs/>
                <w:rtl/>
                <w:lang w:bidi="fa-IR"/>
              </w:rPr>
              <w:t>من وقتم را بيهوده تلف مي‌كنم و ظاهراً هيچ كاري را  انجام نمي‌دهم .</w:t>
            </w:r>
          </w:p>
          <w:p w14:paraId="3EF36161" w14:textId="27488072" w:rsidR="00FF04F5" w:rsidRPr="00524448" w:rsidRDefault="00FF04F5" w:rsidP="00F94689">
            <w:pPr>
              <w:jc w:val="lowKashida"/>
              <w:rPr>
                <w:rFonts w:cs="B Nazanin"/>
                <w:rtl/>
                <w:lang w:bidi="fa-IR"/>
              </w:rPr>
            </w:pPr>
            <w:r w:rsidRPr="00524448">
              <w:rPr>
                <w:rFonts w:cs="B Nazanin" w:hint="cs"/>
                <w:rtl/>
                <w:lang w:bidi="fa-IR"/>
              </w:rPr>
              <w:t>مطمئناً اين چنين نيستم</w:t>
            </w:r>
            <w:r w:rsidR="00757A41">
              <w:rPr>
                <w:rFonts w:cs="B Nazanin" w:hint="cs"/>
                <w:rtl/>
                <w:lang w:bidi="fa-IR"/>
              </w:rPr>
              <w:t xml:space="preserve"> </w:t>
            </w:r>
            <w:r w:rsidR="00757A41" w:rsidRPr="001B7874">
              <w:rPr>
                <w:rFonts w:cs="B Nazanin"/>
              </w:rPr>
              <w:sym w:font="Webdings" w:char="F063"/>
            </w:r>
            <w:r w:rsidRPr="00524448">
              <w:rPr>
                <w:rFonts w:cs="B Nazanin" w:hint="cs"/>
                <w:rtl/>
                <w:lang w:bidi="fa-IR"/>
              </w:rPr>
              <w:t xml:space="preserve">   اين تمايل در من وجود ندارد </w:t>
            </w:r>
            <w:r w:rsidR="00757A41" w:rsidRPr="001B7874">
              <w:rPr>
                <w:rFonts w:cs="B Nazanin"/>
              </w:rPr>
              <w:sym w:font="Webdings" w:char="F063"/>
            </w:r>
            <w:r w:rsidRPr="00524448">
              <w:rPr>
                <w:rFonts w:cs="B Nazanin" w:hint="cs"/>
                <w:rtl/>
                <w:lang w:bidi="fa-IR"/>
              </w:rPr>
              <w:t xml:space="preserve">      اين تمايل در من وجود دارد </w:t>
            </w:r>
            <w:r w:rsidR="00757A41" w:rsidRPr="001B7874">
              <w:rPr>
                <w:rFonts w:cs="B Nazanin"/>
              </w:rPr>
              <w:sym w:font="Webdings" w:char="F063"/>
            </w:r>
            <w:r w:rsidRPr="00524448">
              <w:rPr>
                <w:rFonts w:cs="B Nazanin" w:hint="cs"/>
                <w:rtl/>
                <w:lang w:bidi="fa-IR"/>
              </w:rPr>
              <w:t xml:space="preserve">     مطمئناً اين چنين هستم </w:t>
            </w:r>
            <w:r w:rsidR="00757A41" w:rsidRPr="001B7874">
              <w:rPr>
                <w:rFonts w:cs="B Nazanin"/>
              </w:rPr>
              <w:sym w:font="Webdings" w:char="F063"/>
            </w:r>
          </w:p>
        </w:tc>
      </w:tr>
      <w:tr w:rsidR="00FF04F5" w:rsidRPr="00FF04F5" w14:paraId="40E3B5CE" w14:textId="77777777" w:rsidTr="00D857E8">
        <w:trPr>
          <w:trHeight w:val="800"/>
          <w:jc w:val="center"/>
        </w:trPr>
        <w:tc>
          <w:tcPr>
            <w:tcW w:w="479" w:type="dxa"/>
            <w:vAlign w:val="center"/>
            <w:hideMark/>
          </w:tcPr>
          <w:p w14:paraId="7EA579BA" w14:textId="77777777" w:rsidR="00FF04F5" w:rsidRPr="00524448" w:rsidRDefault="00FF04F5" w:rsidP="00524448">
            <w:pPr>
              <w:jc w:val="center"/>
              <w:rPr>
                <w:rFonts w:cs="B Nazanin"/>
                <w:b/>
                <w:bCs/>
                <w:sz w:val="28"/>
                <w:szCs w:val="28"/>
                <w:rtl/>
                <w:lang w:bidi="fa-IR"/>
              </w:rPr>
            </w:pPr>
            <w:r w:rsidRPr="00524448">
              <w:rPr>
                <w:rFonts w:cs="B Nazanin" w:hint="cs"/>
                <w:b/>
                <w:bCs/>
                <w:sz w:val="28"/>
                <w:szCs w:val="28"/>
                <w:rtl/>
                <w:lang w:bidi="fa-IR"/>
              </w:rPr>
              <w:t>10</w:t>
            </w:r>
          </w:p>
        </w:tc>
        <w:tc>
          <w:tcPr>
            <w:tcW w:w="9884" w:type="dxa"/>
            <w:gridSpan w:val="2"/>
            <w:hideMark/>
          </w:tcPr>
          <w:p w14:paraId="2D3BE003" w14:textId="37C4EC1C" w:rsidR="00FF04F5" w:rsidRPr="00757A41" w:rsidRDefault="00FF04F5" w:rsidP="00F94689">
            <w:pPr>
              <w:jc w:val="lowKashida"/>
              <w:rPr>
                <w:rFonts w:cs="B Nazanin"/>
                <w:b/>
                <w:bCs/>
                <w:rtl/>
                <w:lang w:bidi="fa-IR"/>
              </w:rPr>
            </w:pPr>
            <w:r w:rsidRPr="00757A41">
              <w:rPr>
                <w:rFonts w:cs="B Nazanin" w:hint="cs"/>
                <w:b/>
                <w:bCs/>
                <w:rtl/>
                <w:lang w:bidi="fa-IR"/>
              </w:rPr>
              <w:t>هميشه وقتي كار مشكلي در پيش دارم آن را به تأخير مي‌اندازم .</w:t>
            </w:r>
          </w:p>
          <w:p w14:paraId="6D0DAE46" w14:textId="26200FDC" w:rsidR="00FF04F5" w:rsidRPr="00524448" w:rsidRDefault="00FF04F5" w:rsidP="00F94689">
            <w:pPr>
              <w:jc w:val="lowKashida"/>
              <w:rPr>
                <w:rFonts w:cs="B Nazanin"/>
                <w:rtl/>
                <w:lang w:bidi="fa-IR"/>
              </w:rPr>
            </w:pPr>
            <w:r w:rsidRPr="00524448">
              <w:rPr>
                <w:rFonts w:cs="B Nazanin" w:hint="cs"/>
                <w:rtl/>
                <w:lang w:bidi="fa-IR"/>
              </w:rPr>
              <w:t xml:space="preserve">مطمئناً اين چنين نيستم </w:t>
            </w:r>
            <w:r w:rsidR="00757A41" w:rsidRPr="001B7874">
              <w:rPr>
                <w:rFonts w:cs="B Nazanin"/>
              </w:rPr>
              <w:sym w:font="Webdings" w:char="F063"/>
            </w:r>
            <w:r w:rsidRPr="00524448">
              <w:rPr>
                <w:rFonts w:cs="B Nazanin" w:hint="cs"/>
                <w:rtl/>
                <w:lang w:bidi="fa-IR"/>
              </w:rPr>
              <w:t xml:space="preserve">   اين تمايل در من وجود ندارد </w:t>
            </w:r>
            <w:r w:rsidR="00757A41" w:rsidRPr="001B7874">
              <w:rPr>
                <w:rFonts w:cs="B Nazanin"/>
              </w:rPr>
              <w:sym w:font="Webdings" w:char="F063"/>
            </w:r>
            <w:r w:rsidRPr="00524448">
              <w:rPr>
                <w:rFonts w:cs="B Nazanin" w:hint="cs"/>
                <w:rtl/>
                <w:lang w:bidi="fa-IR"/>
              </w:rPr>
              <w:t xml:space="preserve">       اين تمايل در من وجود دارد </w:t>
            </w:r>
            <w:r w:rsidR="00757A41" w:rsidRPr="001B7874">
              <w:rPr>
                <w:rFonts w:cs="B Nazanin"/>
              </w:rPr>
              <w:sym w:font="Webdings" w:char="F063"/>
            </w:r>
            <w:r w:rsidRPr="00524448">
              <w:rPr>
                <w:rFonts w:cs="B Nazanin" w:hint="cs"/>
                <w:rtl/>
                <w:lang w:bidi="fa-IR"/>
              </w:rPr>
              <w:t xml:space="preserve">   مطمئناً اين چنين هستم </w:t>
            </w:r>
            <w:r w:rsidR="00757A41" w:rsidRPr="001B7874">
              <w:rPr>
                <w:rFonts w:cs="B Nazanin"/>
              </w:rPr>
              <w:sym w:font="Webdings" w:char="F063"/>
            </w:r>
          </w:p>
        </w:tc>
      </w:tr>
      <w:tr w:rsidR="00FF04F5" w:rsidRPr="00FF04F5" w14:paraId="6CFE4965" w14:textId="77777777" w:rsidTr="00D857E8">
        <w:trPr>
          <w:cnfStyle w:val="000000100000" w:firstRow="0" w:lastRow="0" w:firstColumn="0" w:lastColumn="0" w:oddVBand="0" w:evenVBand="0" w:oddHBand="1" w:evenHBand="0" w:firstRowFirstColumn="0" w:firstRowLastColumn="0" w:lastRowFirstColumn="0" w:lastRowLastColumn="0"/>
          <w:trHeight w:val="1250"/>
          <w:jc w:val="center"/>
        </w:trPr>
        <w:tc>
          <w:tcPr>
            <w:tcW w:w="479" w:type="dxa"/>
            <w:vAlign w:val="center"/>
            <w:hideMark/>
          </w:tcPr>
          <w:p w14:paraId="7AC27BC5" w14:textId="77777777" w:rsidR="00FF04F5" w:rsidRPr="00524448" w:rsidRDefault="00FF04F5" w:rsidP="00524448">
            <w:pPr>
              <w:jc w:val="center"/>
              <w:rPr>
                <w:rFonts w:cs="B Nazanin"/>
                <w:b/>
                <w:bCs/>
                <w:sz w:val="28"/>
                <w:szCs w:val="28"/>
                <w:rtl/>
                <w:lang w:bidi="fa-IR"/>
              </w:rPr>
            </w:pPr>
            <w:r w:rsidRPr="00524448">
              <w:rPr>
                <w:rFonts w:cs="B Nazanin" w:hint="cs"/>
                <w:b/>
                <w:bCs/>
                <w:sz w:val="28"/>
                <w:szCs w:val="28"/>
                <w:rtl/>
                <w:lang w:bidi="fa-IR"/>
              </w:rPr>
              <w:lastRenderedPageBreak/>
              <w:t>11</w:t>
            </w:r>
          </w:p>
        </w:tc>
        <w:tc>
          <w:tcPr>
            <w:tcW w:w="9884" w:type="dxa"/>
            <w:gridSpan w:val="2"/>
            <w:hideMark/>
          </w:tcPr>
          <w:p w14:paraId="12132FE7" w14:textId="3DB43B72" w:rsidR="00FF04F5" w:rsidRPr="00757A41" w:rsidRDefault="00FF04F5" w:rsidP="00F94689">
            <w:pPr>
              <w:jc w:val="lowKashida"/>
              <w:rPr>
                <w:rFonts w:cs="B Nazanin"/>
                <w:b/>
                <w:bCs/>
                <w:rtl/>
                <w:lang w:bidi="fa-IR"/>
              </w:rPr>
            </w:pPr>
            <w:r w:rsidRPr="00757A41">
              <w:rPr>
                <w:rFonts w:cs="B Nazanin" w:hint="cs"/>
                <w:b/>
                <w:bCs/>
                <w:rtl/>
                <w:lang w:bidi="fa-IR"/>
              </w:rPr>
              <w:t>به  خودم قول ميدهم كه كاري را انجام دهم، ولي عملاً خود را كنار مي‌كشم .</w:t>
            </w:r>
          </w:p>
          <w:p w14:paraId="052163CC" w14:textId="1F83D46E" w:rsidR="00FF04F5" w:rsidRPr="00524448" w:rsidRDefault="00FF04F5" w:rsidP="00F94689">
            <w:pPr>
              <w:jc w:val="lowKashida"/>
              <w:rPr>
                <w:rFonts w:cs="B Nazanin"/>
                <w:rtl/>
                <w:lang w:bidi="fa-IR"/>
              </w:rPr>
            </w:pPr>
            <w:r w:rsidRPr="00524448">
              <w:rPr>
                <w:rFonts w:cs="B Nazanin" w:hint="cs"/>
                <w:rtl/>
                <w:lang w:bidi="fa-IR"/>
              </w:rPr>
              <w:t xml:space="preserve">مطمئناً اين چنين نيستم </w:t>
            </w:r>
            <w:r w:rsidR="00757A41" w:rsidRPr="001B7874">
              <w:rPr>
                <w:rFonts w:cs="B Nazanin"/>
              </w:rPr>
              <w:sym w:font="Webdings" w:char="F063"/>
            </w:r>
            <w:r w:rsidRPr="00524448">
              <w:rPr>
                <w:rFonts w:cs="B Nazanin" w:hint="cs"/>
                <w:rtl/>
                <w:lang w:bidi="fa-IR"/>
              </w:rPr>
              <w:t xml:space="preserve">  اين تمايل در من وجود ندارد </w:t>
            </w:r>
            <w:r w:rsidR="00757A41" w:rsidRPr="001B7874">
              <w:rPr>
                <w:rFonts w:cs="B Nazanin"/>
              </w:rPr>
              <w:sym w:font="Webdings" w:char="F063"/>
            </w:r>
            <w:r w:rsidRPr="00524448">
              <w:rPr>
                <w:rFonts w:cs="B Nazanin" w:hint="cs"/>
                <w:rtl/>
                <w:lang w:bidi="fa-IR"/>
              </w:rPr>
              <w:t xml:space="preserve">        اين تمايل در من وجود دارد </w:t>
            </w:r>
            <w:r w:rsidR="00757A41" w:rsidRPr="001B7874">
              <w:rPr>
                <w:rFonts w:cs="B Nazanin"/>
              </w:rPr>
              <w:sym w:font="Webdings" w:char="F063"/>
            </w:r>
            <w:r w:rsidRPr="00524448">
              <w:rPr>
                <w:rFonts w:cs="B Nazanin" w:hint="cs"/>
                <w:rtl/>
                <w:lang w:bidi="fa-IR"/>
              </w:rPr>
              <w:t xml:space="preserve">    مطمئناً اين چنين هستم </w:t>
            </w:r>
            <w:r w:rsidR="00757A41" w:rsidRPr="001B7874">
              <w:rPr>
                <w:rFonts w:cs="B Nazanin"/>
              </w:rPr>
              <w:sym w:font="Webdings" w:char="F063"/>
            </w:r>
          </w:p>
        </w:tc>
      </w:tr>
      <w:tr w:rsidR="00FF04F5" w:rsidRPr="00FF04F5" w14:paraId="2FBD4505" w14:textId="77777777" w:rsidTr="00D857E8">
        <w:trPr>
          <w:trHeight w:val="890"/>
          <w:jc w:val="center"/>
        </w:trPr>
        <w:tc>
          <w:tcPr>
            <w:tcW w:w="479" w:type="dxa"/>
            <w:vAlign w:val="center"/>
            <w:hideMark/>
          </w:tcPr>
          <w:p w14:paraId="7252A20C" w14:textId="77777777" w:rsidR="00FF04F5" w:rsidRPr="00524448" w:rsidRDefault="00FF04F5" w:rsidP="00524448">
            <w:pPr>
              <w:jc w:val="center"/>
              <w:rPr>
                <w:rFonts w:cs="B Nazanin"/>
                <w:b/>
                <w:bCs/>
                <w:sz w:val="28"/>
                <w:szCs w:val="28"/>
                <w:rtl/>
                <w:lang w:bidi="fa-IR"/>
              </w:rPr>
            </w:pPr>
            <w:r w:rsidRPr="00524448">
              <w:rPr>
                <w:rFonts w:cs="B Nazanin" w:hint="cs"/>
                <w:b/>
                <w:bCs/>
                <w:sz w:val="28"/>
                <w:szCs w:val="28"/>
                <w:rtl/>
                <w:lang w:bidi="fa-IR"/>
              </w:rPr>
              <w:t>12</w:t>
            </w:r>
          </w:p>
        </w:tc>
        <w:tc>
          <w:tcPr>
            <w:tcW w:w="9884" w:type="dxa"/>
            <w:gridSpan w:val="2"/>
            <w:hideMark/>
          </w:tcPr>
          <w:p w14:paraId="671F9806" w14:textId="721151F6" w:rsidR="00FF04F5" w:rsidRPr="00757A41" w:rsidRDefault="00FF04F5" w:rsidP="00F94689">
            <w:pPr>
              <w:jc w:val="lowKashida"/>
              <w:rPr>
                <w:rFonts w:cs="B Nazanin"/>
                <w:b/>
                <w:bCs/>
                <w:rtl/>
                <w:lang w:bidi="fa-IR"/>
              </w:rPr>
            </w:pPr>
            <w:r w:rsidRPr="00757A41">
              <w:rPr>
                <w:rFonts w:cs="B Nazanin" w:hint="cs"/>
                <w:b/>
                <w:bCs/>
                <w:rtl/>
                <w:lang w:bidi="fa-IR"/>
              </w:rPr>
              <w:t>هر وقت تصميم  به انجام كاري مي‌گيرم آن را دنبال مي‌كنم .</w:t>
            </w:r>
          </w:p>
          <w:p w14:paraId="42180D26" w14:textId="28196A57" w:rsidR="00FF04F5" w:rsidRPr="00524448" w:rsidRDefault="00FF04F5" w:rsidP="00F94689">
            <w:pPr>
              <w:jc w:val="lowKashida"/>
              <w:rPr>
                <w:rFonts w:cs="B Nazanin"/>
                <w:rtl/>
                <w:lang w:bidi="fa-IR"/>
              </w:rPr>
            </w:pPr>
            <w:r w:rsidRPr="00524448">
              <w:rPr>
                <w:rFonts w:cs="B Nazanin" w:hint="cs"/>
                <w:rtl/>
                <w:lang w:bidi="fa-IR"/>
              </w:rPr>
              <w:t xml:space="preserve">مطمئناً اين چنين نيستم </w:t>
            </w:r>
            <w:r w:rsidR="00757A41" w:rsidRPr="001B7874">
              <w:rPr>
                <w:rFonts w:cs="B Nazanin"/>
              </w:rPr>
              <w:sym w:font="Webdings" w:char="F063"/>
            </w:r>
            <w:r w:rsidRPr="00524448">
              <w:rPr>
                <w:rFonts w:cs="B Nazanin" w:hint="cs"/>
                <w:rtl/>
                <w:lang w:bidi="fa-IR"/>
              </w:rPr>
              <w:t xml:space="preserve">   اين تمايل در من وجود ندارد</w:t>
            </w:r>
            <w:r w:rsidR="00757A41">
              <w:rPr>
                <w:rFonts w:cs="B Nazanin" w:hint="cs"/>
                <w:rtl/>
                <w:lang w:bidi="fa-IR"/>
              </w:rPr>
              <w:t xml:space="preserve"> </w:t>
            </w:r>
            <w:r w:rsidR="00757A41" w:rsidRPr="001B7874">
              <w:rPr>
                <w:rFonts w:cs="B Nazanin"/>
              </w:rPr>
              <w:sym w:font="Webdings" w:char="F063"/>
            </w:r>
            <w:r w:rsidRPr="00524448">
              <w:rPr>
                <w:rFonts w:cs="B Nazanin" w:hint="cs"/>
                <w:rtl/>
                <w:lang w:bidi="fa-IR"/>
              </w:rPr>
              <w:t xml:space="preserve">     اين تمايل در من وجود دارد </w:t>
            </w:r>
            <w:r w:rsidR="00757A41" w:rsidRPr="001B7874">
              <w:rPr>
                <w:rFonts w:cs="B Nazanin"/>
              </w:rPr>
              <w:sym w:font="Webdings" w:char="F063"/>
            </w:r>
            <w:r w:rsidRPr="00524448">
              <w:rPr>
                <w:rFonts w:cs="B Nazanin" w:hint="cs"/>
                <w:rtl/>
                <w:lang w:bidi="fa-IR"/>
              </w:rPr>
              <w:t xml:space="preserve">    مطمئناً اين چنين هستم</w:t>
            </w:r>
            <w:r w:rsidR="00757A41">
              <w:rPr>
                <w:rFonts w:cs="B Nazanin" w:hint="cs"/>
                <w:rtl/>
                <w:lang w:bidi="fa-IR"/>
              </w:rPr>
              <w:t xml:space="preserve"> </w:t>
            </w:r>
            <w:r w:rsidR="00757A41" w:rsidRPr="001B7874">
              <w:rPr>
                <w:rFonts w:cs="B Nazanin"/>
              </w:rPr>
              <w:sym w:font="Webdings" w:char="F063"/>
            </w:r>
          </w:p>
        </w:tc>
      </w:tr>
      <w:tr w:rsidR="00FF04F5" w:rsidRPr="00FF04F5" w14:paraId="40BBF140" w14:textId="77777777" w:rsidTr="00D857E8">
        <w:trPr>
          <w:cnfStyle w:val="000000100000" w:firstRow="0" w:lastRow="0" w:firstColumn="0" w:lastColumn="0" w:oddVBand="0" w:evenVBand="0" w:oddHBand="1" w:evenHBand="0" w:firstRowFirstColumn="0" w:firstRowLastColumn="0" w:lastRowFirstColumn="0" w:lastRowLastColumn="0"/>
          <w:trHeight w:val="800"/>
          <w:jc w:val="center"/>
        </w:trPr>
        <w:tc>
          <w:tcPr>
            <w:tcW w:w="479" w:type="dxa"/>
            <w:vAlign w:val="center"/>
            <w:hideMark/>
          </w:tcPr>
          <w:p w14:paraId="0B0D9EF8" w14:textId="77777777" w:rsidR="00FF04F5" w:rsidRPr="00524448" w:rsidRDefault="00FF04F5" w:rsidP="00524448">
            <w:pPr>
              <w:jc w:val="center"/>
              <w:rPr>
                <w:rFonts w:cs="B Nazanin"/>
                <w:b/>
                <w:bCs/>
                <w:sz w:val="28"/>
                <w:szCs w:val="28"/>
                <w:rtl/>
                <w:lang w:bidi="fa-IR"/>
              </w:rPr>
            </w:pPr>
            <w:r w:rsidRPr="00524448">
              <w:rPr>
                <w:rFonts w:cs="B Nazanin" w:hint="cs"/>
                <w:b/>
                <w:bCs/>
                <w:sz w:val="28"/>
                <w:szCs w:val="28"/>
                <w:rtl/>
                <w:lang w:bidi="fa-IR"/>
              </w:rPr>
              <w:t>13</w:t>
            </w:r>
          </w:p>
        </w:tc>
        <w:tc>
          <w:tcPr>
            <w:tcW w:w="9884" w:type="dxa"/>
            <w:gridSpan w:val="2"/>
            <w:hideMark/>
          </w:tcPr>
          <w:p w14:paraId="249854E1" w14:textId="5284B4D0" w:rsidR="00FF04F5" w:rsidRPr="00757A41" w:rsidRDefault="00FF04F5" w:rsidP="00F94689">
            <w:pPr>
              <w:jc w:val="lowKashida"/>
              <w:rPr>
                <w:rFonts w:cs="B Nazanin"/>
                <w:b/>
                <w:bCs/>
                <w:rtl/>
                <w:lang w:bidi="fa-IR"/>
              </w:rPr>
            </w:pPr>
            <w:r w:rsidRPr="00757A41">
              <w:rPr>
                <w:rFonts w:cs="B Nazanin" w:hint="cs"/>
                <w:b/>
                <w:bCs/>
                <w:rtl/>
                <w:lang w:bidi="fa-IR"/>
              </w:rPr>
              <w:t>هر چند به خاطر شروع نكردن كار از خودم متنفر</w:t>
            </w:r>
            <w:r w:rsidR="00757A41">
              <w:rPr>
                <w:rFonts w:cs="B Nazanin" w:hint="cs"/>
                <w:b/>
                <w:bCs/>
                <w:rtl/>
                <w:lang w:bidi="fa-IR"/>
              </w:rPr>
              <w:t xml:space="preserve"> </w:t>
            </w:r>
            <w:r w:rsidRPr="00757A41">
              <w:rPr>
                <w:rFonts w:cs="B Nazanin" w:hint="cs"/>
                <w:b/>
                <w:bCs/>
                <w:rtl/>
                <w:lang w:bidi="fa-IR"/>
              </w:rPr>
              <w:t>مي‌شوم، اما اين تنفر مرا وادار به انجام كار نمي‌كند.</w:t>
            </w:r>
          </w:p>
          <w:p w14:paraId="02FD0BD7" w14:textId="1BED77E1" w:rsidR="00FF04F5" w:rsidRPr="00524448" w:rsidRDefault="00FF04F5" w:rsidP="00F94689">
            <w:pPr>
              <w:jc w:val="lowKashida"/>
              <w:rPr>
                <w:rFonts w:cs="B Nazanin"/>
                <w:rtl/>
                <w:lang w:bidi="fa-IR"/>
              </w:rPr>
            </w:pPr>
            <w:r w:rsidRPr="00524448">
              <w:rPr>
                <w:rFonts w:cs="B Nazanin" w:hint="cs"/>
                <w:rtl/>
                <w:lang w:bidi="fa-IR"/>
              </w:rPr>
              <w:t xml:space="preserve">مطمئناً اين چنين نيستم </w:t>
            </w:r>
            <w:r w:rsidR="00757A41" w:rsidRPr="001B7874">
              <w:rPr>
                <w:rFonts w:cs="B Nazanin"/>
              </w:rPr>
              <w:sym w:font="Webdings" w:char="F063"/>
            </w:r>
            <w:r w:rsidRPr="00524448">
              <w:rPr>
                <w:rFonts w:cs="B Nazanin" w:hint="cs"/>
                <w:rtl/>
                <w:lang w:bidi="fa-IR"/>
              </w:rPr>
              <w:t xml:space="preserve">   اين تمايل در من وجود ندارد </w:t>
            </w:r>
            <w:r w:rsidR="00757A41" w:rsidRPr="001B7874">
              <w:rPr>
                <w:rFonts w:cs="B Nazanin"/>
              </w:rPr>
              <w:sym w:font="Webdings" w:char="F063"/>
            </w:r>
            <w:r w:rsidRPr="00524448">
              <w:rPr>
                <w:rFonts w:cs="B Nazanin" w:hint="cs"/>
                <w:rtl/>
                <w:lang w:bidi="fa-IR"/>
              </w:rPr>
              <w:t xml:space="preserve">     اين تمايل در من وجود دارد </w:t>
            </w:r>
            <w:r w:rsidR="00757A41" w:rsidRPr="001B7874">
              <w:rPr>
                <w:rFonts w:cs="B Nazanin"/>
              </w:rPr>
              <w:sym w:font="Webdings" w:char="F063"/>
            </w:r>
            <w:r w:rsidRPr="00524448">
              <w:rPr>
                <w:rFonts w:cs="B Nazanin" w:hint="cs"/>
                <w:rtl/>
                <w:lang w:bidi="fa-IR"/>
              </w:rPr>
              <w:t xml:space="preserve">     مطمئناً اين چنين هستم </w:t>
            </w:r>
            <w:r w:rsidR="00757A41" w:rsidRPr="001B7874">
              <w:rPr>
                <w:rFonts w:cs="B Nazanin"/>
              </w:rPr>
              <w:sym w:font="Webdings" w:char="F063"/>
            </w:r>
          </w:p>
        </w:tc>
      </w:tr>
      <w:tr w:rsidR="00FF04F5" w:rsidRPr="00FF04F5" w14:paraId="369CA19E" w14:textId="77777777" w:rsidTr="00D857E8">
        <w:trPr>
          <w:trHeight w:val="890"/>
          <w:jc w:val="center"/>
        </w:trPr>
        <w:tc>
          <w:tcPr>
            <w:tcW w:w="479" w:type="dxa"/>
            <w:vAlign w:val="center"/>
            <w:hideMark/>
          </w:tcPr>
          <w:p w14:paraId="0522FC4C" w14:textId="77777777" w:rsidR="00FF04F5" w:rsidRPr="00524448" w:rsidRDefault="00FF04F5" w:rsidP="00524448">
            <w:pPr>
              <w:jc w:val="center"/>
              <w:rPr>
                <w:rFonts w:cs="B Nazanin"/>
                <w:b/>
                <w:bCs/>
                <w:sz w:val="28"/>
                <w:szCs w:val="28"/>
                <w:rtl/>
                <w:lang w:bidi="fa-IR"/>
              </w:rPr>
            </w:pPr>
            <w:r w:rsidRPr="00524448">
              <w:rPr>
                <w:rFonts w:cs="B Nazanin" w:hint="cs"/>
                <w:b/>
                <w:bCs/>
                <w:sz w:val="28"/>
                <w:szCs w:val="28"/>
                <w:rtl/>
                <w:lang w:bidi="fa-IR"/>
              </w:rPr>
              <w:t>14</w:t>
            </w:r>
          </w:p>
        </w:tc>
        <w:tc>
          <w:tcPr>
            <w:tcW w:w="9884" w:type="dxa"/>
            <w:gridSpan w:val="2"/>
            <w:hideMark/>
          </w:tcPr>
          <w:p w14:paraId="2A35A423" w14:textId="19627CDB" w:rsidR="00FF04F5" w:rsidRPr="00757A41" w:rsidRDefault="00FF04F5" w:rsidP="00F94689">
            <w:pPr>
              <w:jc w:val="lowKashida"/>
              <w:rPr>
                <w:rFonts w:cs="B Nazanin"/>
                <w:b/>
                <w:bCs/>
                <w:rtl/>
                <w:lang w:bidi="fa-IR"/>
              </w:rPr>
            </w:pPr>
            <w:r w:rsidRPr="00757A41">
              <w:rPr>
                <w:rFonts w:cs="B Nazanin" w:hint="cs"/>
                <w:b/>
                <w:bCs/>
                <w:rtl/>
                <w:lang w:bidi="fa-IR"/>
              </w:rPr>
              <w:t>هميشه كارهاي مهم را انجام مي‌دهم  و وقت اضافه مي‌آورم .</w:t>
            </w:r>
          </w:p>
          <w:p w14:paraId="66E692DA" w14:textId="55DA50B4" w:rsidR="00FF04F5" w:rsidRPr="00524448" w:rsidRDefault="00FF04F5" w:rsidP="00F94689">
            <w:pPr>
              <w:jc w:val="lowKashida"/>
              <w:rPr>
                <w:rFonts w:cs="B Nazanin"/>
                <w:rtl/>
                <w:lang w:bidi="fa-IR"/>
              </w:rPr>
            </w:pPr>
            <w:r w:rsidRPr="00524448">
              <w:rPr>
                <w:rFonts w:cs="B Nazanin" w:hint="cs"/>
                <w:rtl/>
                <w:lang w:bidi="fa-IR"/>
              </w:rPr>
              <w:t xml:space="preserve">مطمئناً اين چنين نيستم </w:t>
            </w:r>
            <w:r w:rsidR="00757A41" w:rsidRPr="001B7874">
              <w:rPr>
                <w:rFonts w:cs="B Nazanin"/>
              </w:rPr>
              <w:sym w:font="Webdings" w:char="F063"/>
            </w:r>
            <w:r w:rsidRPr="00524448">
              <w:rPr>
                <w:rFonts w:cs="B Nazanin" w:hint="cs"/>
                <w:rtl/>
                <w:lang w:bidi="fa-IR"/>
              </w:rPr>
              <w:t xml:space="preserve">    اين تمايل در من وجود ندارد </w:t>
            </w:r>
            <w:r w:rsidR="00757A41" w:rsidRPr="001B7874">
              <w:rPr>
                <w:rFonts w:cs="B Nazanin"/>
              </w:rPr>
              <w:sym w:font="Webdings" w:char="F063"/>
            </w:r>
            <w:r w:rsidRPr="00524448">
              <w:rPr>
                <w:rFonts w:cs="B Nazanin" w:hint="cs"/>
                <w:rtl/>
                <w:lang w:bidi="fa-IR"/>
              </w:rPr>
              <w:t xml:space="preserve">     اين تمايل در من وجود دارد </w:t>
            </w:r>
            <w:r w:rsidR="00757A41" w:rsidRPr="001B7874">
              <w:rPr>
                <w:rFonts w:cs="B Nazanin"/>
              </w:rPr>
              <w:sym w:font="Webdings" w:char="F063"/>
            </w:r>
            <w:r w:rsidRPr="00524448">
              <w:rPr>
                <w:rFonts w:cs="B Nazanin" w:hint="cs"/>
                <w:rtl/>
                <w:lang w:bidi="fa-IR"/>
              </w:rPr>
              <w:t xml:space="preserve">    مطمئناً اين چنين هستم </w:t>
            </w:r>
            <w:r w:rsidR="00757A41" w:rsidRPr="001B7874">
              <w:rPr>
                <w:rFonts w:cs="B Nazanin"/>
              </w:rPr>
              <w:sym w:font="Webdings" w:char="F063"/>
            </w:r>
          </w:p>
        </w:tc>
      </w:tr>
      <w:tr w:rsidR="00FF04F5" w:rsidRPr="00FF04F5" w14:paraId="5D22578E" w14:textId="77777777" w:rsidTr="00D857E8">
        <w:trPr>
          <w:cnfStyle w:val="000000100000" w:firstRow="0" w:lastRow="0" w:firstColumn="0" w:lastColumn="0" w:oddVBand="0" w:evenVBand="0" w:oddHBand="1" w:evenHBand="0" w:firstRowFirstColumn="0" w:firstRowLastColumn="0" w:lastRowFirstColumn="0" w:lastRowLastColumn="0"/>
          <w:trHeight w:val="667"/>
          <w:jc w:val="center"/>
        </w:trPr>
        <w:tc>
          <w:tcPr>
            <w:tcW w:w="479" w:type="dxa"/>
            <w:vAlign w:val="center"/>
            <w:hideMark/>
          </w:tcPr>
          <w:p w14:paraId="31F0FDDF" w14:textId="77777777" w:rsidR="00FF04F5" w:rsidRPr="00524448" w:rsidRDefault="00FF04F5" w:rsidP="00524448">
            <w:pPr>
              <w:jc w:val="center"/>
              <w:rPr>
                <w:rFonts w:cs="B Nazanin"/>
                <w:b/>
                <w:bCs/>
                <w:sz w:val="28"/>
                <w:szCs w:val="28"/>
                <w:rtl/>
                <w:lang w:bidi="fa-IR"/>
              </w:rPr>
            </w:pPr>
            <w:r w:rsidRPr="00524448">
              <w:rPr>
                <w:rFonts w:cs="B Nazanin" w:hint="cs"/>
                <w:b/>
                <w:bCs/>
                <w:sz w:val="28"/>
                <w:szCs w:val="28"/>
                <w:rtl/>
                <w:lang w:bidi="fa-IR"/>
              </w:rPr>
              <w:t>15</w:t>
            </w:r>
          </w:p>
        </w:tc>
        <w:tc>
          <w:tcPr>
            <w:tcW w:w="9884" w:type="dxa"/>
            <w:gridSpan w:val="2"/>
            <w:hideMark/>
          </w:tcPr>
          <w:p w14:paraId="054814D4" w14:textId="3CDCE4EB" w:rsidR="00FF04F5" w:rsidRPr="00757A41" w:rsidRDefault="00FF04F5" w:rsidP="00F94689">
            <w:pPr>
              <w:jc w:val="lowKashida"/>
              <w:rPr>
                <w:rFonts w:cs="B Nazanin"/>
                <w:b/>
                <w:bCs/>
                <w:rtl/>
                <w:lang w:bidi="fa-IR"/>
              </w:rPr>
            </w:pPr>
            <w:r w:rsidRPr="00757A41">
              <w:rPr>
                <w:rFonts w:cs="B Nazanin" w:hint="cs"/>
                <w:b/>
                <w:bCs/>
                <w:rtl/>
                <w:lang w:bidi="fa-IR"/>
              </w:rPr>
              <w:t>حتي زماني</w:t>
            </w:r>
            <w:r w:rsidR="00757A41">
              <w:rPr>
                <w:rFonts w:cs="B Nazanin" w:hint="cs"/>
                <w:b/>
                <w:bCs/>
                <w:rtl/>
                <w:lang w:bidi="fa-IR"/>
              </w:rPr>
              <w:t xml:space="preserve"> </w:t>
            </w:r>
            <w:r w:rsidRPr="00757A41">
              <w:rPr>
                <w:rFonts w:cs="B Nazanin" w:hint="cs"/>
                <w:b/>
                <w:bCs/>
                <w:rtl/>
                <w:lang w:bidi="fa-IR"/>
              </w:rPr>
              <w:t>كه اهميت  شروع كارها برايم مشخص باشد باز هم نسبت به انجام آنها بي‌تفاوت هستم .</w:t>
            </w:r>
          </w:p>
          <w:p w14:paraId="3953C110" w14:textId="7D296F8E" w:rsidR="00FF04F5" w:rsidRPr="00524448" w:rsidRDefault="00FF04F5" w:rsidP="00F94689">
            <w:pPr>
              <w:jc w:val="lowKashida"/>
              <w:rPr>
                <w:rFonts w:cs="B Nazanin"/>
                <w:rtl/>
                <w:lang w:bidi="fa-IR"/>
              </w:rPr>
            </w:pPr>
            <w:r w:rsidRPr="00524448">
              <w:rPr>
                <w:rFonts w:cs="B Nazanin" w:hint="cs"/>
                <w:rtl/>
                <w:lang w:bidi="fa-IR"/>
              </w:rPr>
              <w:t xml:space="preserve">مطمئناً اين چنين نيستم </w:t>
            </w:r>
            <w:r w:rsidR="00757A41" w:rsidRPr="001B7874">
              <w:rPr>
                <w:rFonts w:cs="B Nazanin"/>
              </w:rPr>
              <w:sym w:font="Webdings" w:char="F063"/>
            </w:r>
            <w:r w:rsidRPr="00524448">
              <w:rPr>
                <w:rFonts w:cs="B Nazanin" w:hint="cs"/>
                <w:rtl/>
                <w:lang w:bidi="fa-IR"/>
              </w:rPr>
              <w:t xml:space="preserve">  اين تمايل در من وجود ندارد </w:t>
            </w:r>
            <w:r w:rsidR="00757A41" w:rsidRPr="001B7874">
              <w:rPr>
                <w:rFonts w:cs="B Nazanin"/>
              </w:rPr>
              <w:sym w:font="Webdings" w:char="F063"/>
            </w:r>
            <w:r w:rsidRPr="00524448">
              <w:rPr>
                <w:rFonts w:cs="B Nazanin" w:hint="cs"/>
                <w:rtl/>
                <w:lang w:bidi="fa-IR"/>
              </w:rPr>
              <w:t xml:space="preserve">      اين تمايل در من وجود دارد </w:t>
            </w:r>
            <w:r w:rsidR="00757A41" w:rsidRPr="001B7874">
              <w:rPr>
                <w:rFonts w:cs="B Nazanin"/>
              </w:rPr>
              <w:sym w:font="Webdings" w:char="F063"/>
            </w:r>
            <w:r w:rsidRPr="00524448">
              <w:rPr>
                <w:rFonts w:cs="B Nazanin" w:hint="cs"/>
                <w:rtl/>
                <w:lang w:bidi="fa-IR"/>
              </w:rPr>
              <w:t xml:space="preserve">    مطمئناً اين چنين هستم </w:t>
            </w:r>
            <w:r w:rsidR="00757A41" w:rsidRPr="001B7874">
              <w:rPr>
                <w:rFonts w:cs="B Nazanin"/>
              </w:rPr>
              <w:sym w:font="Webdings" w:char="F063"/>
            </w:r>
          </w:p>
        </w:tc>
      </w:tr>
      <w:tr w:rsidR="00FF04F5" w:rsidRPr="00FF04F5" w14:paraId="4A4FEEF2" w14:textId="77777777" w:rsidTr="00D857E8">
        <w:trPr>
          <w:gridAfter w:val="1"/>
          <w:wAfter w:w="9" w:type="dxa"/>
          <w:trHeight w:val="514"/>
          <w:jc w:val="center"/>
        </w:trPr>
        <w:tc>
          <w:tcPr>
            <w:tcW w:w="479" w:type="dxa"/>
            <w:vAlign w:val="center"/>
            <w:hideMark/>
          </w:tcPr>
          <w:p w14:paraId="0985CD23" w14:textId="77777777" w:rsidR="00FF04F5" w:rsidRPr="00524448" w:rsidRDefault="00FF04F5" w:rsidP="00524448">
            <w:pPr>
              <w:jc w:val="center"/>
              <w:rPr>
                <w:rFonts w:cs="B Nazanin"/>
                <w:b/>
                <w:bCs/>
                <w:sz w:val="28"/>
                <w:szCs w:val="28"/>
                <w:rtl/>
                <w:lang w:bidi="fa-IR"/>
              </w:rPr>
            </w:pPr>
            <w:r w:rsidRPr="00524448">
              <w:rPr>
                <w:rFonts w:cs="B Nazanin" w:hint="cs"/>
                <w:b/>
                <w:bCs/>
                <w:sz w:val="28"/>
                <w:szCs w:val="28"/>
                <w:rtl/>
                <w:lang w:bidi="fa-IR"/>
              </w:rPr>
              <w:t>16</w:t>
            </w:r>
          </w:p>
        </w:tc>
        <w:tc>
          <w:tcPr>
            <w:tcW w:w="9875" w:type="dxa"/>
            <w:hideMark/>
          </w:tcPr>
          <w:p w14:paraId="6D1B766D" w14:textId="77777777" w:rsidR="00FF04F5" w:rsidRPr="00757A41" w:rsidRDefault="00FF04F5" w:rsidP="00F94689">
            <w:pPr>
              <w:jc w:val="lowKashida"/>
              <w:rPr>
                <w:rFonts w:cs="B Nazanin"/>
                <w:b/>
                <w:bCs/>
                <w:rtl/>
                <w:lang w:bidi="fa-IR"/>
              </w:rPr>
            </w:pPr>
            <w:r w:rsidRPr="00757A41">
              <w:rPr>
                <w:rFonts w:cs="B Nazanin" w:hint="cs"/>
                <w:b/>
                <w:bCs/>
                <w:rtl/>
                <w:lang w:bidi="fa-IR"/>
              </w:rPr>
              <w:t>عادت ندارم کاری را به فردا موکول کنم يا از انجام آن طفره بروم .</w:t>
            </w:r>
          </w:p>
          <w:p w14:paraId="519B3513" w14:textId="1A5C858D" w:rsidR="00FF04F5" w:rsidRPr="00524448" w:rsidRDefault="00FF04F5" w:rsidP="00F94689">
            <w:pPr>
              <w:jc w:val="lowKashida"/>
              <w:rPr>
                <w:rFonts w:cs="B Nazanin"/>
                <w:rtl/>
                <w:lang w:bidi="fa-IR"/>
              </w:rPr>
            </w:pPr>
            <w:r w:rsidRPr="00524448">
              <w:rPr>
                <w:rFonts w:cs="B Nazanin" w:hint="cs"/>
                <w:rtl/>
                <w:lang w:bidi="fa-IR"/>
              </w:rPr>
              <w:t xml:space="preserve">مطمئناً اين چنين نيستم </w:t>
            </w:r>
            <w:r w:rsidR="00757A41" w:rsidRPr="001B7874">
              <w:rPr>
                <w:rFonts w:cs="B Nazanin"/>
              </w:rPr>
              <w:sym w:font="Webdings" w:char="F063"/>
            </w:r>
            <w:r w:rsidRPr="00524448">
              <w:rPr>
                <w:rFonts w:cs="B Nazanin" w:hint="cs"/>
                <w:rtl/>
                <w:lang w:bidi="fa-IR"/>
              </w:rPr>
              <w:t xml:space="preserve">     اين تمايل در من وجود ندارد </w:t>
            </w:r>
            <w:r w:rsidR="00757A41" w:rsidRPr="001B7874">
              <w:rPr>
                <w:rFonts w:cs="B Nazanin"/>
              </w:rPr>
              <w:sym w:font="Webdings" w:char="F063"/>
            </w:r>
            <w:r w:rsidRPr="00524448">
              <w:rPr>
                <w:rFonts w:cs="B Nazanin" w:hint="cs"/>
                <w:rtl/>
                <w:lang w:bidi="fa-IR"/>
              </w:rPr>
              <w:t xml:space="preserve">    اين تمايل در من وجود دارد </w:t>
            </w:r>
            <w:r w:rsidR="00757A41" w:rsidRPr="001B7874">
              <w:rPr>
                <w:rFonts w:cs="B Nazanin"/>
              </w:rPr>
              <w:sym w:font="Webdings" w:char="F063"/>
            </w:r>
            <w:r w:rsidRPr="00524448">
              <w:rPr>
                <w:rFonts w:cs="B Nazanin" w:hint="cs"/>
                <w:rtl/>
                <w:lang w:bidi="fa-IR"/>
              </w:rPr>
              <w:t xml:space="preserve">    مطمئناً اين چنين هستم </w:t>
            </w:r>
            <w:r w:rsidR="00757A41" w:rsidRPr="001B7874">
              <w:rPr>
                <w:rFonts w:cs="B Nazanin"/>
              </w:rPr>
              <w:sym w:font="Webdings" w:char="F063"/>
            </w:r>
          </w:p>
        </w:tc>
      </w:tr>
    </w:tbl>
    <w:p w14:paraId="3571C1A0" w14:textId="778E99F8" w:rsidR="00FF04F5" w:rsidRPr="00FF04F5" w:rsidRDefault="00FF04F5">
      <w:pPr>
        <w:rPr>
          <w:rFonts w:cs="B Nazanin"/>
          <w:sz w:val="28"/>
          <w:szCs w:val="28"/>
          <w:rtl/>
        </w:rPr>
      </w:pPr>
    </w:p>
    <w:p w14:paraId="713BA224" w14:textId="77777777" w:rsidR="00FF04F5" w:rsidRPr="00FF04F5" w:rsidRDefault="00FF04F5" w:rsidP="00FF04F5">
      <w:pPr>
        <w:jc w:val="both"/>
        <w:rPr>
          <w:rFonts w:cs="B Nazanin"/>
          <w:sz w:val="28"/>
          <w:szCs w:val="28"/>
          <w:rtl/>
          <w:lang w:bidi="fa-IR"/>
        </w:rPr>
      </w:pPr>
    </w:p>
    <w:p w14:paraId="17C84461" w14:textId="7A60E8B8" w:rsidR="00FF04F5" w:rsidRDefault="00FF04F5" w:rsidP="00FF04F5">
      <w:pPr>
        <w:jc w:val="both"/>
        <w:rPr>
          <w:rFonts w:cs="B Nazanin"/>
          <w:b/>
          <w:bCs/>
          <w:sz w:val="28"/>
          <w:szCs w:val="28"/>
          <w:rtl/>
          <w:lang w:bidi="fa-IR"/>
        </w:rPr>
      </w:pPr>
      <w:r w:rsidRPr="00FF04F5">
        <w:rPr>
          <w:rFonts w:cs="B Nazanin" w:hint="cs"/>
          <w:b/>
          <w:bCs/>
          <w:sz w:val="28"/>
          <w:szCs w:val="28"/>
          <w:rtl/>
          <w:lang w:bidi="fa-IR"/>
        </w:rPr>
        <w:t>تعریف مفهومی</w:t>
      </w:r>
    </w:p>
    <w:p w14:paraId="72CCD187" w14:textId="77777777" w:rsidR="00757A41" w:rsidRPr="00757A41" w:rsidRDefault="00757A41" w:rsidP="00FF04F5">
      <w:pPr>
        <w:jc w:val="both"/>
        <w:rPr>
          <w:rFonts w:cs="B Nazanin"/>
          <w:b/>
          <w:bCs/>
          <w:sz w:val="12"/>
          <w:szCs w:val="12"/>
          <w:rtl/>
          <w:lang w:bidi="fa-IR"/>
        </w:rPr>
      </w:pPr>
    </w:p>
    <w:p w14:paraId="78F3F61B" w14:textId="77777777" w:rsidR="00FF04F5" w:rsidRPr="00FF04F5" w:rsidRDefault="00FF04F5" w:rsidP="00FF04F5">
      <w:pPr>
        <w:jc w:val="both"/>
        <w:rPr>
          <w:rFonts w:cs="B Nazanin"/>
          <w:sz w:val="28"/>
          <w:szCs w:val="28"/>
          <w:rtl/>
          <w:lang w:bidi="fa-IR"/>
        </w:rPr>
      </w:pPr>
      <w:r w:rsidRPr="00FF04F5">
        <w:rPr>
          <w:rFonts w:cs="B Nazanin" w:hint="cs"/>
          <w:sz w:val="28"/>
          <w:szCs w:val="28"/>
          <w:rtl/>
          <w:lang w:bidi="fa-IR"/>
        </w:rPr>
        <w:t xml:space="preserve">اهمالکاری از فعل لاتین </w:t>
      </w:r>
      <w:r w:rsidRPr="00FF04F5">
        <w:rPr>
          <w:rFonts w:cs="B Nazanin"/>
          <w:sz w:val="28"/>
          <w:szCs w:val="28"/>
          <w:lang w:bidi="fa-IR"/>
        </w:rPr>
        <w:t>(</w:t>
      </w:r>
      <w:proofErr w:type="spellStart"/>
      <w:r w:rsidRPr="00FF04F5">
        <w:rPr>
          <w:rFonts w:cs="B Nazanin"/>
          <w:sz w:val="28"/>
          <w:szCs w:val="28"/>
          <w:lang w:bidi="fa-IR"/>
        </w:rPr>
        <w:t>procrasinare</w:t>
      </w:r>
      <w:proofErr w:type="spellEnd"/>
      <w:r w:rsidRPr="00FF04F5">
        <w:rPr>
          <w:rFonts w:cs="B Nazanin"/>
          <w:sz w:val="28"/>
          <w:szCs w:val="28"/>
          <w:lang w:bidi="fa-IR"/>
        </w:rPr>
        <w:t xml:space="preserve">) </w:t>
      </w:r>
      <w:r w:rsidRPr="00FF04F5">
        <w:rPr>
          <w:rFonts w:cs="B Nazanin" w:hint="cs"/>
          <w:sz w:val="28"/>
          <w:szCs w:val="28"/>
          <w:rtl/>
          <w:lang w:bidi="fa-IR"/>
        </w:rPr>
        <w:t xml:space="preserve"> به معنی مسامحه کردن، طفره رفتن و تعامل ورزیدن مشتق شده است که معنی تحت الفظی آن به تعویق انداختن کارها یا به تاخیرانداختن کارها به روز دیگر است (دی سیمون،1993). امروزه رفتارگراها معمولا اهمالکاری را به عنوان یک عادت آموخته شده که از رجحان انسانی برای پاداش های کوتاه مدت ناشی می شود تعریف می کنند(مک کوینی،1986)</w:t>
      </w:r>
    </w:p>
    <w:p w14:paraId="423564D7" w14:textId="77777777" w:rsidR="00FF04F5" w:rsidRPr="00FF04F5" w:rsidRDefault="00FF04F5" w:rsidP="00FF04F5">
      <w:pPr>
        <w:jc w:val="both"/>
        <w:rPr>
          <w:rFonts w:cs="B Nazanin"/>
          <w:sz w:val="28"/>
          <w:szCs w:val="28"/>
          <w:rtl/>
          <w:lang w:bidi="fa-IR"/>
        </w:rPr>
      </w:pPr>
      <w:r w:rsidRPr="00FF04F5">
        <w:rPr>
          <w:rFonts w:cs="B Nazanin" w:hint="cs"/>
          <w:sz w:val="28"/>
          <w:szCs w:val="28"/>
          <w:rtl/>
          <w:lang w:bidi="fa-IR"/>
        </w:rPr>
        <w:t>اهمالکاری به عنوان یک رفتار عادتی در نظر گرفته می شود که شیوع فراوانی در جوامع مختلف دارد و روند رو به رشد آن بسیار گسترده است.این عادت با تاخیر انجام دادن کار یا مسئولیت توام است و در نتیجه پیامدهای ناخوشایندی به همراه دارد (گلدبرگ،1998).</w:t>
      </w:r>
    </w:p>
    <w:p w14:paraId="156A6FD7" w14:textId="77777777" w:rsidR="00FF04F5" w:rsidRPr="00FF04F5" w:rsidRDefault="00FF04F5" w:rsidP="00FF04F5">
      <w:pPr>
        <w:jc w:val="both"/>
        <w:rPr>
          <w:rFonts w:cs="B Nazanin"/>
          <w:sz w:val="28"/>
          <w:szCs w:val="28"/>
          <w:rtl/>
          <w:lang w:bidi="fa-IR"/>
        </w:rPr>
      </w:pPr>
    </w:p>
    <w:p w14:paraId="2F513584" w14:textId="2F258579" w:rsidR="00FF04F5" w:rsidRDefault="00FF04F5" w:rsidP="00FF04F5">
      <w:pPr>
        <w:jc w:val="both"/>
        <w:rPr>
          <w:rFonts w:cs="B Nazanin"/>
          <w:b/>
          <w:bCs/>
          <w:sz w:val="28"/>
          <w:szCs w:val="28"/>
          <w:rtl/>
          <w:lang w:bidi="fa-IR"/>
        </w:rPr>
      </w:pPr>
      <w:r w:rsidRPr="00FF04F5">
        <w:rPr>
          <w:rFonts w:cs="B Nazanin" w:hint="cs"/>
          <w:b/>
          <w:bCs/>
          <w:sz w:val="28"/>
          <w:szCs w:val="28"/>
          <w:rtl/>
          <w:lang w:bidi="fa-IR"/>
        </w:rPr>
        <w:t>نمره گذاری:</w:t>
      </w:r>
    </w:p>
    <w:p w14:paraId="24FD940D" w14:textId="77777777" w:rsidR="00D857E8" w:rsidRPr="00D857E8" w:rsidRDefault="00D857E8" w:rsidP="00FF04F5">
      <w:pPr>
        <w:jc w:val="both"/>
        <w:rPr>
          <w:rFonts w:cs="B Nazanin"/>
          <w:b/>
          <w:bCs/>
          <w:sz w:val="12"/>
          <w:szCs w:val="12"/>
          <w:rtl/>
          <w:lang w:bidi="fa-IR"/>
        </w:rPr>
      </w:pPr>
    </w:p>
    <w:p w14:paraId="2DFA677D" w14:textId="77777777" w:rsidR="00757A41" w:rsidRPr="00757A41" w:rsidRDefault="00757A41" w:rsidP="00FF04F5">
      <w:pPr>
        <w:jc w:val="both"/>
        <w:rPr>
          <w:rFonts w:cs="B Nazanin"/>
          <w:b/>
          <w:bCs/>
          <w:sz w:val="4"/>
          <w:szCs w:val="4"/>
          <w:rtl/>
          <w:lang w:bidi="fa-IR"/>
        </w:rPr>
      </w:pPr>
    </w:p>
    <w:p w14:paraId="597EDB73" w14:textId="77777777" w:rsidR="00FF04F5" w:rsidRPr="00FF04F5" w:rsidRDefault="00FF04F5" w:rsidP="00FF04F5">
      <w:pPr>
        <w:jc w:val="both"/>
        <w:rPr>
          <w:rFonts w:cs="B Nazanin"/>
          <w:sz w:val="28"/>
          <w:szCs w:val="28"/>
          <w:rtl/>
          <w:lang w:bidi="fa-IR"/>
        </w:rPr>
      </w:pPr>
      <w:r w:rsidRPr="00FF04F5">
        <w:rPr>
          <w:rFonts w:cs="B Nazanin" w:hint="cs"/>
          <w:sz w:val="28"/>
          <w:szCs w:val="28"/>
          <w:rtl/>
          <w:lang w:bidi="fa-IR"/>
        </w:rPr>
        <w:t xml:space="preserve">گزینه های پرسشنامه شامل مطمئنا این چنین نیستم ، این تمایل درمن وجود ندارد ، این تمایل در من وجود دارد و مطمئنا این چنین هستم پاسخ ها به ترتیب بر اساس مقادیر 1-2-3-4 نمره گذاری می شوند. دوازده  ماده به صورت مستقیم و چهار ماده ( 7 -12-14- 16 ) به صورت وارونه نمره گذاری می شوند. </w:t>
      </w:r>
    </w:p>
    <w:p w14:paraId="72B5A417" w14:textId="77777777" w:rsidR="00FF04F5" w:rsidRPr="00FF04F5" w:rsidRDefault="00FF04F5" w:rsidP="00FF04F5">
      <w:pPr>
        <w:jc w:val="both"/>
        <w:rPr>
          <w:rFonts w:cs="B Nazanin"/>
          <w:sz w:val="28"/>
          <w:szCs w:val="28"/>
          <w:rtl/>
          <w:lang w:bidi="fa-IR"/>
        </w:rPr>
      </w:pPr>
    </w:p>
    <w:p w14:paraId="5A988B6E" w14:textId="77777777" w:rsidR="00D857E8" w:rsidRDefault="00D857E8" w:rsidP="00FF04F5">
      <w:pPr>
        <w:spacing w:after="200"/>
        <w:contextualSpacing/>
        <w:rPr>
          <w:rFonts w:ascii="Arial" w:eastAsia="Calibri" w:hAnsi="Arial" w:cs="B Nazanin"/>
          <w:b/>
          <w:bCs/>
          <w:sz w:val="28"/>
          <w:szCs w:val="28"/>
          <w:rtl/>
          <w:lang w:bidi="fa-IR"/>
        </w:rPr>
      </w:pPr>
    </w:p>
    <w:p w14:paraId="3D64F3FA" w14:textId="51E85F30" w:rsidR="00FF04F5" w:rsidRDefault="00FF04F5" w:rsidP="00FF04F5">
      <w:pPr>
        <w:spacing w:after="200"/>
        <w:contextualSpacing/>
        <w:rPr>
          <w:rFonts w:ascii="Arial" w:eastAsia="Calibri" w:hAnsi="Arial" w:cs="B Nazanin"/>
          <w:b/>
          <w:bCs/>
          <w:sz w:val="28"/>
          <w:szCs w:val="28"/>
          <w:rtl/>
          <w:lang w:bidi="fa-IR"/>
        </w:rPr>
      </w:pPr>
      <w:r w:rsidRPr="00FF04F5">
        <w:rPr>
          <w:rFonts w:ascii="Arial" w:eastAsia="Calibri" w:hAnsi="Arial" w:cs="B Nazanin"/>
          <w:b/>
          <w:bCs/>
          <w:sz w:val="28"/>
          <w:szCs w:val="28"/>
          <w:rtl/>
          <w:lang w:bidi="fa-IR"/>
        </w:rPr>
        <w:lastRenderedPageBreak/>
        <w:t xml:space="preserve">تحلیل ( تفسیر) بر اساس میزان نمره پرسشنامه </w:t>
      </w:r>
    </w:p>
    <w:p w14:paraId="2B69DD42" w14:textId="77777777" w:rsidR="00757A41" w:rsidRPr="00757A41" w:rsidRDefault="00757A41" w:rsidP="00FF04F5">
      <w:pPr>
        <w:spacing w:after="200"/>
        <w:contextualSpacing/>
        <w:rPr>
          <w:rFonts w:ascii="Arial" w:hAnsi="Arial" w:cs="B Nazanin"/>
          <w:b/>
          <w:bCs/>
          <w:sz w:val="14"/>
          <w:szCs w:val="14"/>
          <w:rtl/>
          <w:lang w:bidi="fa-IR"/>
        </w:rPr>
      </w:pPr>
    </w:p>
    <w:p w14:paraId="64F08DC4" w14:textId="77777777" w:rsidR="00FF04F5" w:rsidRPr="00FF04F5" w:rsidRDefault="00FF04F5" w:rsidP="00FF04F5">
      <w:pPr>
        <w:contextualSpacing/>
        <w:jc w:val="both"/>
        <w:rPr>
          <w:rFonts w:ascii="Arial" w:eastAsia="Calibri" w:hAnsi="Arial" w:cs="B Nazanin"/>
          <w:sz w:val="28"/>
          <w:szCs w:val="28"/>
          <w:lang w:bidi="fa-IR"/>
        </w:rPr>
      </w:pPr>
      <w:r w:rsidRPr="00FF04F5">
        <w:rPr>
          <w:rFonts w:ascii="Arial" w:eastAsia="Calibri" w:hAnsi="Arial" w:cs="B Nazanin"/>
          <w:sz w:val="28"/>
          <w:szCs w:val="28"/>
          <w:rtl/>
          <w:lang w:bidi="fa-IR"/>
        </w:rPr>
        <w:t>بر اساس این روش از تحلیل شما نمره</w:t>
      </w:r>
      <w:r w:rsidRPr="00FF04F5">
        <w:rPr>
          <w:rFonts w:ascii="Arial" w:eastAsia="Calibri" w:hAnsi="Arial" w:cs="B Nazanin"/>
          <w:sz w:val="28"/>
          <w:szCs w:val="28"/>
          <w:lang w:bidi="fa-IR"/>
        </w:rPr>
        <w:softHyphen/>
      </w:r>
      <w:r w:rsidRPr="00FF04F5">
        <w:rPr>
          <w:rFonts w:ascii="Arial" w:eastAsia="Calibri" w:hAnsi="Arial" w:cs="B Nazanin"/>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14:paraId="7B7B9122" w14:textId="77777777" w:rsidR="00FF04F5" w:rsidRPr="00FF04F5" w:rsidRDefault="00FF04F5" w:rsidP="00FF04F5">
      <w:pPr>
        <w:spacing w:after="200"/>
        <w:contextualSpacing/>
        <w:rPr>
          <w:rFonts w:ascii="Arial" w:eastAsia="Calibri" w:hAnsi="Arial" w:cs="B Nazanin"/>
          <w:sz w:val="28"/>
          <w:szCs w:val="28"/>
          <w:rtl/>
          <w:lang w:bidi="fa-IR"/>
        </w:rPr>
      </w:pPr>
      <w:r w:rsidRPr="00FF04F5">
        <w:rPr>
          <w:rFonts w:ascii="Arial" w:eastAsia="Calibri" w:hAnsi="Arial" w:cs="B Nazanin"/>
          <w:b/>
          <w:bCs/>
          <w:sz w:val="28"/>
          <w:szCs w:val="28"/>
          <w:rtl/>
          <w:lang w:bidi="fa-IR"/>
        </w:rPr>
        <w:t>مثال</w:t>
      </w:r>
      <w:r w:rsidRPr="00FF04F5">
        <w:rPr>
          <w:rFonts w:ascii="Arial" w:eastAsia="Calibri" w:hAnsi="Arial" w:cs="B Nazanin"/>
          <w:sz w:val="28"/>
          <w:szCs w:val="28"/>
          <w:rtl/>
          <w:lang w:bidi="fa-IR"/>
        </w:rPr>
        <w:t>: حد پایین نمرات پرسشنامه به طریق زیر بدست آمده است</w:t>
      </w:r>
    </w:p>
    <w:p w14:paraId="4E7BCBFF" w14:textId="77777777" w:rsidR="00FF04F5" w:rsidRPr="00FF04F5" w:rsidRDefault="00FF04F5" w:rsidP="00FF04F5">
      <w:pPr>
        <w:spacing w:after="200"/>
        <w:contextualSpacing/>
        <w:rPr>
          <w:rFonts w:ascii="Arial" w:eastAsia="Calibri" w:hAnsi="Arial" w:cs="B Nazanin"/>
          <w:sz w:val="28"/>
          <w:szCs w:val="28"/>
          <w:rtl/>
          <w:lang w:bidi="fa-IR"/>
        </w:rPr>
      </w:pPr>
      <w:r w:rsidRPr="00FF04F5">
        <w:rPr>
          <w:rFonts w:ascii="Arial" w:eastAsia="Calibri" w:hAnsi="Arial" w:cs="B Nazanin"/>
          <w:sz w:val="28"/>
          <w:szCs w:val="28"/>
          <w:rtl/>
          <w:lang w:bidi="fa-IR"/>
        </w:rPr>
        <w:t>تعداد سوالات پرسشنامه * 1 = حد پایین نمره</w:t>
      </w:r>
    </w:p>
    <w:p w14:paraId="7E4DDF35" w14:textId="77777777" w:rsidR="00FF04F5" w:rsidRPr="00FF04F5" w:rsidRDefault="00FF04F5" w:rsidP="00FF04F5">
      <w:pPr>
        <w:spacing w:after="200"/>
        <w:contextualSpacing/>
        <w:rPr>
          <w:rFonts w:ascii="Arial" w:eastAsia="Calibri" w:hAnsi="Arial" w:cs="B Nazanin"/>
          <w:sz w:val="28"/>
          <w:szCs w:val="28"/>
          <w:rtl/>
          <w:lang w:bidi="fa-IR"/>
        </w:rPr>
      </w:pP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999"/>
        <w:gridCol w:w="2461"/>
        <w:gridCol w:w="2146"/>
      </w:tblGrid>
      <w:tr w:rsidR="00757A41" w:rsidRPr="00757A41" w14:paraId="188572CB" w14:textId="77777777" w:rsidTr="00757A41">
        <w:trPr>
          <w:cnfStyle w:val="100000000000" w:firstRow="1" w:lastRow="0" w:firstColumn="0" w:lastColumn="0" w:oddVBand="0" w:evenVBand="0" w:oddHBand="0" w:evenHBand="0" w:firstRowFirstColumn="0" w:firstRowLastColumn="0" w:lastRowFirstColumn="0" w:lastRowLastColumn="0"/>
          <w:trHeight w:val="611"/>
          <w:jc w:val="center"/>
        </w:trPr>
        <w:tc>
          <w:tcPr>
            <w:tcW w:w="1999" w:type="dxa"/>
            <w:tcBorders>
              <w:top w:val="single" w:sz="4" w:space="0" w:color="auto"/>
              <w:left w:val="single" w:sz="4" w:space="0" w:color="auto"/>
              <w:bottom w:val="single" w:sz="4" w:space="0" w:color="auto"/>
              <w:right w:val="single" w:sz="4" w:space="0" w:color="auto"/>
            </w:tcBorders>
            <w:vAlign w:val="center"/>
            <w:hideMark/>
          </w:tcPr>
          <w:p w14:paraId="0C78F1D6" w14:textId="77777777" w:rsidR="00FF04F5" w:rsidRPr="00757A41" w:rsidRDefault="00FF04F5" w:rsidP="00757A41">
            <w:pPr>
              <w:jc w:val="center"/>
              <w:rPr>
                <w:rFonts w:ascii="Arial" w:eastAsia="Calibri" w:hAnsi="Arial" w:cs="B Nazanin"/>
                <w:b w:val="0"/>
                <w:bCs w:val="0"/>
                <w:color w:val="auto"/>
                <w:sz w:val="28"/>
                <w:szCs w:val="28"/>
                <w:lang w:bidi="fa-IR"/>
              </w:rPr>
            </w:pPr>
            <w:r w:rsidRPr="00757A41">
              <w:rPr>
                <w:rFonts w:ascii="Arial" w:eastAsia="Calibri" w:hAnsi="Arial" w:cs="B Nazanin"/>
                <w:color w:val="auto"/>
                <w:sz w:val="28"/>
                <w:szCs w:val="28"/>
                <w:rtl/>
                <w:lang w:bidi="fa-IR"/>
              </w:rPr>
              <w:t>حد پایین نمره</w:t>
            </w:r>
          </w:p>
        </w:tc>
        <w:tc>
          <w:tcPr>
            <w:tcW w:w="2461" w:type="dxa"/>
            <w:tcBorders>
              <w:top w:val="single" w:sz="4" w:space="0" w:color="auto"/>
              <w:left w:val="single" w:sz="4" w:space="0" w:color="auto"/>
              <w:bottom w:val="single" w:sz="4" w:space="0" w:color="auto"/>
              <w:right w:val="single" w:sz="4" w:space="0" w:color="auto"/>
            </w:tcBorders>
            <w:vAlign w:val="center"/>
            <w:hideMark/>
          </w:tcPr>
          <w:p w14:paraId="16E262B4" w14:textId="03F6461C" w:rsidR="00FF04F5" w:rsidRPr="00757A41" w:rsidRDefault="00FF04F5" w:rsidP="00757A41">
            <w:pPr>
              <w:jc w:val="center"/>
              <w:rPr>
                <w:rFonts w:ascii="Arial" w:eastAsia="Calibri" w:hAnsi="Arial" w:cs="B Nazanin"/>
                <w:b w:val="0"/>
                <w:bCs w:val="0"/>
                <w:color w:val="auto"/>
                <w:sz w:val="28"/>
                <w:szCs w:val="28"/>
                <w:lang w:bidi="fa-IR"/>
              </w:rPr>
            </w:pPr>
            <w:r w:rsidRPr="00757A41">
              <w:rPr>
                <w:rFonts w:ascii="Arial" w:eastAsia="Calibri" w:hAnsi="Arial" w:cs="B Nazanin"/>
                <w:color w:val="auto"/>
                <w:sz w:val="28"/>
                <w:szCs w:val="28"/>
                <w:rtl/>
                <w:lang w:bidi="fa-IR"/>
              </w:rPr>
              <w:t>حد متوسط نمرات</w:t>
            </w:r>
          </w:p>
        </w:tc>
        <w:tc>
          <w:tcPr>
            <w:tcW w:w="2146" w:type="dxa"/>
            <w:tcBorders>
              <w:top w:val="single" w:sz="4" w:space="0" w:color="auto"/>
              <w:left w:val="single" w:sz="4" w:space="0" w:color="auto"/>
              <w:bottom w:val="single" w:sz="4" w:space="0" w:color="auto"/>
              <w:right w:val="single" w:sz="4" w:space="0" w:color="auto"/>
            </w:tcBorders>
            <w:vAlign w:val="center"/>
            <w:hideMark/>
          </w:tcPr>
          <w:p w14:paraId="05F16391" w14:textId="77777777" w:rsidR="00FF04F5" w:rsidRPr="00757A41" w:rsidRDefault="00FF04F5" w:rsidP="00757A41">
            <w:pPr>
              <w:jc w:val="center"/>
              <w:rPr>
                <w:rFonts w:ascii="Arial" w:eastAsia="Calibri" w:hAnsi="Arial" w:cs="B Nazanin"/>
                <w:b w:val="0"/>
                <w:bCs w:val="0"/>
                <w:color w:val="auto"/>
                <w:sz w:val="28"/>
                <w:szCs w:val="28"/>
                <w:lang w:bidi="fa-IR"/>
              </w:rPr>
            </w:pPr>
            <w:r w:rsidRPr="00757A41">
              <w:rPr>
                <w:rFonts w:ascii="Arial" w:eastAsia="Calibri" w:hAnsi="Arial" w:cs="B Nazanin"/>
                <w:color w:val="auto"/>
                <w:sz w:val="28"/>
                <w:szCs w:val="28"/>
                <w:rtl/>
                <w:lang w:bidi="fa-IR"/>
              </w:rPr>
              <w:t>حد بالای نمرات</w:t>
            </w:r>
          </w:p>
        </w:tc>
      </w:tr>
      <w:tr w:rsidR="00757A41" w:rsidRPr="00757A41" w14:paraId="67A7B1B1" w14:textId="77777777" w:rsidTr="00757A41">
        <w:trPr>
          <w:cnfStyle w:val="000000100000" w:firstRow="0" w:lastRow="0" w:firstColumn="0" w:lastColumn="0" w:oddVBand="0" w:evenVBand="0" w:oddHBand="1" w:evenHBand="0" w:firstRowFirstColumn="0" w:firstRowLastColumn="0" w:lastRowFirstColumn="0" w:lastRowLastColumn="0"/>
          <w:trHeight w:val="467"/>
          <w:jc w:val="center"/>
        </w:trPr>
        <w:tc>
          <w:tcPr>
            <w:tcW w:w="1999" w:type="dxa"/>
            <w:tcBorders>
              <w:top w:val="single" w:sz="4" w:space="0" w:color="auto"/>
            </w:tcBorders>
            <w:vAlign w:val="center"/>
            <w:hideMark/>
          </w:tcPr>
          <w:p w14:paraId="5291834D" w14:textId="77777777" w:rsidR="00FF04F5" w:rsidRPr="00757A41" w:rsidRDefault="00FF04F5" w:rsidP="00757A41">
            <w:pPr>
              <w:jc w:val="center"/>
              <w:rPr>
                <w:rFonts w:ascii="Arial" w:eastAsia="Calibri" w:hAnsi="Arial" w:cs="B Nazanin"/>
                <w:sz w:val="28"/>
                <w:szCs w:val="28"/>
                <w:lang w:bidi="fa-IR"/>
              </w:rPr>
            </w:pPr>
            <w:r w:rsidRPr="00757A41">
              <w:rPr>
                <w:rFonts w:ascii="Arial" w:eastAsia="Calibri" w:hAnsi="Arial" w:cs="B Nazanin" w:hint="cs"/>
                <w:sz w:val="28"/>
                <w:szCs w:val="28"/>
                <w:rtl/>
                <w:lang w:bidi="fa-IR"/>
              </w:rPr>
              <w:t>16</w:t>
            </w:r>
          </w:p>
        </w:tc>
        <w:tc>
          <w:tcPr>
            <w:tcW w:w="2461" w:type="dxa"/>
            <w:tcBorders>
              <w:top w:val="single" w:sz="4" w:space="0" w:color="auto"/>
            </w:tcBorders>
            <w:vAlign w:val="center"/>
            <w:hideMark/>
          </w:tcPr>
          <w:p w14:paraId="33670B99" w14:textId="77777777" w:rsidR="00FF04F5" w:rsidRPr="00757A41" w:rsidRDefault="00FF04F5" w:rsidP="00757A41">
            <w:pPr>
              <w:jc w:val="center"/>
              <w:rPr>
                <w:rFonts w:ascii="Arial" w:eastAsia="Calibri" w:hAnsi="Arial" w:cs="B Nazanin"/>
                <w:sz w:val="28"/>
                <w:szCs w:val="28"/>
                <w:lang w:bidi="fa-IR"/>
              </w:rPr>
            </w:pPr>
            <w:r w:rsidRPr="00757A41">
              <w:rPr>
                <w:rFonts w:ascii="Arial" w:eastAsia="Calibri" w:hAnsi="Arial" w:cs="B Nazanin" w:hint="cs"/>
                <w:sz w:val="28"/>
                <w:szCs w:val="28"/>
                <w:rtl/>
                <w:lang w:bidi="fa-IR"/>
              </w:rPr>
              <w:t>48</w:t>
            </w:r>
          </w:p>
        </w:tc>
        <w:tc>
          <w:tcPr>
            <w:tcW w:w="2146" w:type="dxa"/>
            <w:tcBorders>
              <w:top w:val="single" w:sz="4" w:space="0" w:color="auto"/>
            </w:tcBorders>
            <w:vAlign w:val="center"/>
            <w:hideMark/>
          </w:tcPr>
          <w:p w14:paraId="1334B245" w14:textId="77777777" w:rsidR="00FF04F5" w:rsidRPr="00757A41" w:rsidRDefault="00FF04F5" w:rsidP="00757A41">
            <w:pPr>
              <w:jc w:val="center"/>
              <w:rPr>
                <w:rFonts w:ascii="Arial" w:eastAsia="Calibri" w:hAnsi="Arial" w:cs="B Nazanin"/>
                <w:sz w:val="28"/>
                <w:szCs w:val="28"/>
                <w:lang w:bidi="fa-IR"/>
              </w:rPr>
            </w:pPr>
            <w:r w:rsidRPr="00757A41">
              <w:rPr>
                <w:rFonts w:ascii="Arial" w:eastAsia="Calibri" w:hAnsi="Arial" w:cs="B Nazanin" w:hint="cs"/>
                <w:sz w:val="28"/>
                <w:szCs w:val="28"/>
                <w:rtl/>
                <w:lang w:bidi="fa-IR"/>
              </w:rPr>
              <w:t>64</w:t>
            </w:r>
          </w:p>
        </w:tc>
      </w:tr>
    </w:tbl>
    <w:p w14:paraId="2758CF16" w14:textId="77777777" w:rsidR="00FF04F5" w:rsidRPr="00FF04F5" w:rsidRDefault="00FF04F5" w:rsidP="00FF04F5">
      <w:pPr>
        <w:jc w:val="both"/>
        <w:rPr>
          <w:rFonts w:ascii="Calibri" w:eastAsia="Calibri" w:hAnsi="Calibri" w:cs="B Nazanin"/>
          <w:sz w:val="28"/>
          <w:szCs w:val="28"/>
          <w:rtl/>
          <w:lang w:bidi="fa-IR"/>
        </w:rPr>
      </w:pPr>
    </w:p>
    <w:p w14:paraId="150D352B" w14:textId="77777777" w:rsidR="00FF04F5" w:rsidRPr="00FF04F5" w:rsidRDefault="00FF04F5" w:rsidP="00FF04F5">
      <w:pPr>
        <w:rPr>
          <w:rFonts w:ascii="Arial" w:eastAsia="Calibri" w:hAnsi="Arial" w:cs="B Nazanin"/>
          <w:sz w:val="28"/>
          <w:szCs w:val="28"/>
          <w:rtl/>
          <w:lang w:bidi="fa-IR"/>
        </w:rPr>
      </w:pPr>
      <w:r w:rsidRPr="00FF04F5">
        <w:rPr>
          <w:rFonts w:ascii="Arial" w:eastAsia="Calibri" w:hAnsi="Arial" w:cs="B Nazanin"/>
          <w:sz w:val="28"/>
          <w:szCs w:val="28"/>
          <w:rtl/>
          <w:lang w:bidi="fa-IR"/>
        </w:rPr>
        <w:t xml:space="preserve">الف. چنانچه نمره محاسبه شده بین </w:t>
      </w:r>
      <w:r w:rsidRPr="00FF04F5">
        <w:rPr>
          <w:rFonts w:ascii="Arial" w:eastAsia="Calibri" w:hAnsi="Arial" w:cs="B Nazanin" w:hint="cs"/>
          <w:sz w:val="28"/>
          <w:szCs w:val="28"/>
          <w:rtl/>
          <w:lang w:bidi="fa-IR"/>
        </w:rPr>
        <w:t>16</w:t>
      </w:r>
      <w:r w:rsidRPr="00FF04F5">
        <w:rPr>
          <w:rFonts w:ascii="Arial" w:eastAsia="Calibri" w:hAnsi="Arial" w:cs="B Nazanin"/>
          <w:sz w:val="28"/>
          <w:szCs w:val="28"/>
          <w:rtl/>
          <w:lang w:bidi="fa-IR"/>
        </w:rPr>
        <w:t xml:space="preserve"> تا </w:t>
      </w:r>
      <w:r w:rsidRPr="00FF04F5">
        <w:rPr>
          <w:rFonts w:ascii="Arial" w:eastAsia="Calibri" w:hAnsi="Arial" w:cs="B Nazanin" w:hint="cs"/>
          <w:sz w:val="28"/>
          <w:szCs w:val="28"/>
          <w:rtl/>
          <w:lang w:bidi="fa-IR"/>
        </w:rPr>
        <w:t>32</w:t>
      </w:r>
      <w:r w:rsidRPr="00FF04F5">
        <w:rPr>
          <w:rFonts w:ascii="Arial" w:eastAsia="Calibri" w:hAnsi="Arial" w:cs="B Nazanin"/>
          <w:sz w:val="28"/>
          <w:szCs w:val="28"/>
          <w:rtl/>
          <w:lang w:bidi="fa-IR"/>
        </w:rPr>
        <w:t xml:space="preserve"> باشد، </w:t>
      </w:r>
      <w:r w:rsidRPr="00FF04F5">
        <w:rPr>
          <w:rFonts w:ascii="Arial" w:eastAsia="Calibri" w:hAnsi="Arial" w:cs="B Nazanin" w:hint="cs"/>
          <w:sz w:val="28"/>
          <w:szCs w:val="28"/>
          <w:rtl/>
          <w:lang w:bidi="fa-IR"/>
        </w:rPr>
        <w:t>نشانه اهمال کاری پایین در فرد است.</w:t>
      </w:r>
      <w:r w:rsidRPr="00FF04F5">
        <w:rPr>
          <w:rFonts w:ascii="Arial" w:eastAsia="Calibri" w:hAnsi="Arial" w:cs="B Nazanin"/>
          <w:sz w:val="28"/>
          <w:szCs w:val="28"/>
          <w:rtl/>
          <w:lang w:bidi="fa-IR"/>
        </w:rPr>
        <w:t xml:space="preserve"> </w:t>
      </w:r>
    </w:p>
    <w:p w14:paraId="36BD729C" w14:textId="77777777" w:rsidR="00FF04F5" w:rsidRPr="00FF04F5" w:rsidRDefault="00FF04F5" w:rsidP="00FF04F5">
      <w:pPr>
        <w:rPr>
          <w:rFonts w:ascii="Arial" w:eastAsia="Calibri" w:hAnsi="Arial" w:cs="B Nazanin"/>
          <w:sz w:val="28"/>
          <w:szCs w:val="28"/>
          <w:rtl/>
          <w:lang w:bidi="fa-IR"/>
        </w:rPr>
      </w:pPr>
      <w:r w:rsidRPr="00FF04F5">
        <w:rPr>
          <w:rFonts w:ascii="Arial" w:eastAsia="Calibri" w:hAnsi="Arial" w:cs="B Nazanin"/>
          <w:sz w:val="28"/>
          <w:szCs w:val="28"/>
          <w:rtl/>
          <w:lang w:bidi="fa-IR"/>
        </w:rPr>
        <w:t>ب. چنانچه نمره محاسبه شده بین</w:t>
      </w:r>
      <w:r w:rsidRPr="00FF04F5">
        <w:rPr>
          <w:rFonts w:ascii="Arial" w:eastAsia="Calibri" w:hAnsi="Arial" w:cs="B Nazanin" w:hint="cs"/>
          <w:sz w:val="28"/>
          <w:szCs w:val="28"/>
          <w:rtl/>
          <w:lang w:bidi="fa-IR"/>
        </w:rPr>
        <w:t xml:space="preserve"> </w:t>
      </w:r>
      <w:r w:rsidRPr="00FF04F5">
        <w:rPr>
          <w:rFonts w:ascii="Arial" w:eastAsia="Calibri" w:hAnsi="Arial" w:cs="B Nazanin"/>
          <w:sz w:val="28"/>
          <w:szCs w:val="28"/>
          <w:rtl/>
          <w:lang w:bidi="fa-IR"/>
        </w:rPr>
        <w:t xml:space="preserve"> </w:t>
      </w:r>
      <w:r w:rsidRPr="00FF04F5">
        <w:rPr>
          <w:rFonts w:ascii="Arial" w:eastAsia="Calibri" w:hAnsi="Arial" w:cs="B Nazanin" w:hint="cs"/>
          <w:sz w:val="28"/>
          <w:szCs w:val="28"/>
          <w:rtl/>
          <w:lang w:bidi="fa-IR"/>
        </w:rPr>
        <w:t>32</w:t>
      </w:r>
      <w:r w:rsidRPr="00FF04F5">
        <w:rPr>
          <w:rFonts w:ascii="Arial" w:eastAsia="Calibri" w:hAnsi="Arial" w:cs="B Nazanin"/>
          <w:sz w:val="28"/>
          <w:szCs w:val="28"/>
          <w:rtl/>
          <w:lang w:bidi="fa-IR"/>
        </w:rPr>
        <w:t xml:space="preserve">تا </w:t>
      </w:r>
      <w:r w:rsidRPr="00FF04F5">
        <w:rPr>
          <w:rFonts w:ascii="Arial" w:eastAsia="Calibri" w:hAnsi="Arial" w:cs="B Nazanin" w:hint="cs"/>
          <w:sz w:val="28"/>
          <w:szCs w:val="28"/>
          <w:rtl/>
          <w:lang w:bidi="fa-IR"/>
        </w:rPr>
        <w:t>48</w:t>
      </w:r>
      <w:r w:rsidRPr="00FF04F5">
        <w:rPr>
          <w:rFonts w:ascii="Arial" w:eastAsia="Calibri" w:hAnsi="Arial" w:cs="B Nazanin"/>
          <w:sz w:val="28"/>
          <w:szCs w:val="28"/>
          <w:rtl/>
          <w:lang w:bidi="fa-IR"/>
        </w:rPr>
        <w:t xml:space="preserve"> باشد، </w:t>
      </w:r>
      <w:r w:rsidRPr="00FF04F5">
        <w:rPr>
          <w:rFonts w:ascii="Calibri" w:eastAsia="Calibri" w:hAnsi="Calibri" w:cs="B Nazanin" w:hint="cs"/>
          <w:sz w:val="28"/>
          <w:szCs w:val="28"/>
          <w:rtl/>
          <w:lang w:bidi="fa-IR"/>
        </w:rPr>
        <w:t>نشان دهنده اهمال کاری متوسط در فرد است.</w:t>
      </w:r>
    </w:p>
    <w:p w14:paraId="42991F75" w14:textId="77777777" w:rsidR="00757A41" w:rsidRDefault="00FF04F5" w:rsidP="00757A41">
      <w:pPr>
        <w:rPr>
          <w:rFonts w:ascii="Calibri" w:eastAsia="Calibri" w:hAnsi="Calibri" w:cs="B Nazanin"/>
          <w:b/>
          <w:bCs/>
          <w:sz w:val="28"/>
          <w:szCs w:val="28"/>
          <w:rtl/>
          <w:lang w:bidi="fa-IR"/>
        </w:rPr>
      </w:pPr>
      <w:r w:rsidRPr="00FF04F5">
        <w:rPr>
          <w:rFonts w:ascii="Arial" w:eastAsia="Calibri" w:hAnsi="Arial" w:cs="B Nazanin"/>
          <w:sz w:val="28"/>
          <w:szCs w:val="28"/>
          <w:rtl/>
          <w:lang w:bidi="fa-IR"/>
        </w:rPr>
        <w:t xml:space="preserve">ج. چنانچه نمره محاسبه شده </w:t>
      </w:r>
      <w:r w:rsidRPr="00FF04F5">
        <w:rPr>
          <w:rFonts w:ascii="Arial" w:eastAsia="Calibri" w:hAnsi="Arial" w:cs="B Nazanin" w:hint="cs"/>
          <w:sz w:val="28"/>
          <w:szCs w:val="28"/>
          <w:rtl/>
          <w:lang w:bidi="fa-IR"/>
        </w:rPr>
        <w:t xml:space="preserve">48 </w:t>
      </w:r>
      <w:r w:rsidRPr="00FF04F5">
        <w:rPr>
          <w:rFonts w:ascii="Arial" w:eastAsia="Calibri" w:hAnsi="Arial" w:cs="B Nazanin"/>
          <w:sz w:val="28"/>
          <w:szCs w:val="28"/>
          <w:rtl/>
          <w:lang w:bidi="fa-IR"/>
        </w:rPr>
        <w:t xml:space="preserve">به بالا باشد، </w:t>
      </w:r>
      <w:r w:rsidRPr="00FF04F5">
        <w:rPr>
          <w:rFonts w:ascii="Calibri" w:eastAsia="Calibri" w:hAnsi="Calibri" w:cs="B Nazanin" w:hint="cs"/>
          <w:sz w:val="28"/>
          <w:szCs w:val="28"/>
          <w:rtl/>
          <w:lang w:bidi="fa-IR"/>
        </w:rPr>
        <w:t>نشان دهنده اهمال کاری بالا در فرد است.</w:t>
      </w:r>
    </w:p>
    <w:p w14:paraId="6E64774B" w14:textId="77777777" w:rsidR="00757A41" w:rsidRDefault="00757A41" w:rsidP="00757A41">
      <w:pPr>
        <w:rPr>
          <w:rFonts w:ascii="Calibri" w:eastAsia="Calibri" w:hAnsi="Calibri" w:cs="B Nazanin"/>
          <w:b/>
          <w:bCs/>
          <w:sz w:val="28"/>
          <w:szCs w:val="28"/>
          <w:rtl/>
          <w:lang w:bidi="fa-IR"/>
        </w:rPr>
      </w:pPr>
    </w:p>
    <w:p w14:paraId="590713F3" w14:textId="16F70378" w:rsidR="00FF04F5" w:rsidRDefault="00FF04F5" w:rsidP="00757A41">
      <w:pPr>
        <w:rPr>
          <w:rFonts w:cs="B Nazanin"/>
          <w:b/>
          <w:bCs/>
          <w:sz w:val="28"/>
          <w:szCs w:val="28"/>
          <w:rtl/>
          <w:lang w:bidi="fa-IR"/>
        </w:rPr>
      </w:pPr>
      <w:r w:rsidRPr="00FF04F5">
        <w:rPr>
          <w:rFonts w:cs="B Nazanin" w:hint="cs"/>
          <w:b/>
          <w:bCs/>
          <w:sz w:val="28"/>
          <w:szCs w:val="28"/>
          <w:rtl/>
          <w:lang w:bidi="fa-IR"/>
        </w:rPr>
        <w:t>روایی و پایایی پرسشنامه:</w:t>
      </w:r>
    </w:p>
    <w:p w14:paraId="1D4CBE81" w14:textId="77777777" w:rsidR="00D857E8" w:rsidRPr="00D857E8" w:rsidRDefault="00D857E8" w:rsidP="00757A41">
      <w:pPr>
        <w:rPr>
          <w:rFonts w:ascii="Calibri" w:eastAsia="Calibri" w:hAnsi="Calibri" w:cs="B Nazanin"/>
          <w:b/>
          <w:bCs/>
          <w:sz w:val="14"/>
          <w:szCs w:val="14"/>
          <w:rtl/>
          <w:lang w:bidi="fa-IR"/>
        </w:rPr>
      </w:pPr>
    </w:p>
    <w:p w14:paraId="7F9536BA" w14:textId="77777777" w:rsidR="00FF04F5" w:rsidRPr="00FF04F5" w:rsidRDefault="00FF04F5" w:rsidP="00FF04F5">
      <w:pPr>
        <w:ind w:left="-180" w:right="-180"/>
        <w:jc w:val="both"/>
        <w:rPr>
          <w:rFonts w:cs="B Nazanin"/>
          <w:sz w:val="28"/>
          <w:szCs w:val="28"/>
          <w:rtl/>
          <w:lang w:bidi="fa-IR"/>
        </w:rPr>
      </w:pPr>
      <w:r w:rsidRPr="00FF04F5">
        <w:rPr>
          <w:rFonts w:cs="B Nazanin" w:hint="cs"/>
          <w:sz w:val="28"/>
          <w:szCs w:val="28"/>
          <w:rtl/>
          <w:lang w:bidi="fa-IR"/>
        </w:rPr>
        <w:t>این پرسشنامه توسط بیات مقدس (1382 ) ترجمه و برروی دانشجویان دانشگاه آزاد واحد رودهن هنجاریابی و پایایی آن 73/ . بدست آمد. تاکمن  (1991) پایایی این پرسشنامه را 86/ .  و آکینسولا و همکاران ( 2007  ) نیز طی مطالعه ای آلفای کرونباخ آنرا 88/ . گزارش کرده اند. لی ( 2005 ) و تان و همکاران ( 2008 ) نیز از این آزمون برای سنجش اهمالکاری تحصیلی استفاده کرده</w:t>
      </w:r>
      <w:r w:rsidRPr="00FF04F5">
        <w:rPr>
          <w:rFonts w:cs="B Nazanin" w:hint="cs"/>
          <w:sz w:val="28"/>
          <w:szCs w:val="28"/>
          <w:lang w:bidi="fa-IR"/>
        </w:rPr>
        <w:t xml:space="preserve"> </w:t>
      </w:r>
      <w:r w:rsidRPr="00FF04F5">
        <w:rPr>
          <w:rFonts w:cs="B Nazanin" w:hint="cs"/>
          <w:sz w:val="28"/>
          <w:szCs w:val="28"/>
          <w:rtl/>
          <w:lang w:bidi="fa-IR"/>
        </w:rPr>
        <w:t>و مقدارآلفای کرونباخ آن را 83 / . برآوردکردند. شهنی ییلاق  و همکاران ( 1385 ) طی مطالعه ای روایی</w:t>
      </w:r>
      <w:r w:rsidRPr="00FF04F5">
        <w:rPr>
          <w:rFonts w:cs="B Nazanin" w:hint="cs"/>
          <w:sz w:val="28"/>
          <w:szCs w:val="28"/>
          <w:vertAlign w:val="superscript"/>
          <w:rtl/>
          <w:lang w:bidi="fa-IR"/>
        </w:rPr>
        <w:t>1</w:t>
      </w:r>
      <w:r w:rsidRPr="00FF04F5">
        <w:rPr>
          <w:rFonts w:cs="B Nazanin" w:hint="cs"/>
          <w:sz w:val="28"/>
          <w:szCs w:val="28"/>
          <w:rtl/>
          <w:lang w:bidi="fa-IR"/>
        </w:rPr>
        <w:t xml:space="preserve"> آن را از طریق همبسته کردن این آزمون با آزمون شوارزر و همکاران ( 2000 ) تعیین و مقدار آن را 56/</w:t>
      </w:r>
      <w:r w:rsidRPr="00FF04F5">
        <w:rPr>
          <w:rFonts w:cs="B Nazanin" w:hint="cs"/>
          <w:sz w:val="28"/>
          <w:szCs w:val="28"/>
          <w:lang w:bidi="fa-IR"/>
        </w:rPr>
        <w:t xml:space="preserve"> </w:t>
      </w:r>
      <w:r w:rsidRPr="00FF04F5">
        <w:rPr>
          <w:rFonts w:cs="B Nazanin" w:hint="cs"/>
          <w:sz w:val="28"/>
          <w:szCs w:val="28"/>
          <w:rtl/>
          <w:lang w:bidi="fa-IR"/>
        </w:rPr>
        <w:t>.  برآورد کردند.</w:t>
      </w:r>
    </w:p>
    <w:p w14:paraId="2CE1EF19" w14:textId="77777777" w:rsidR="00757A41" w:rsidRDefault="00757A41" w:rsidP="00FF04F5">
      <w:pPr>
        <w:ind w:left="-720" w:right="-630" w:hanging="90"/>
        <w:rPr>
          <w:rFonts w:ascii="Calibri" w:eastAsia="Calibri" w:hAnsi="Calibri" w:cs="B Nazanin"/>
          <w:b/>
          <w:bCs/>
          <w:sz w:val="28"/>
          <w:szCs w:val="28"/>
          <w:rtl/>
          <w:lang w:bidi="fa-IR"/>
        </w:rPr>
      </w:pPr>
    </w:p>
    <w:p w14:paraId="3D8EA8BC" w14:textId="77777777" w:rsidR="00757A41" w:rsidRDefault="00757A41" w:rsidP="00FF04F5">
      <w:pPr>
        <w:ind w:left="-720" w:right="-630" w:hanging="90"/>
        <w:rPr>
          <w:rFonts w:ascii="Calibri" w:eastAsia="Calibri" w:hAnsi="Calibri" w:cs="B Nazanin"/>
          <w:b/>
          <w:bCs/>
          <w:sz w:val="28"/>
          <w:szCs w:val="28"/>
          <w:rtl/>
          <w:lang w:bidi="fa-IR"/>
        </w:rPr>
      </w:pPr>
    </w:p>
    <w:p w14:paraId="65809348" w14:textId="4127E24A" w:rsidR="00D857E8" w:rsidRDefault="00757A41" w:rsidP="00D857E8">
      <w:pPr>
        <w:rPr>
          <w:rFonts w:cs="B Nazanin"/>
          <w:b/>
          <w:bCs/>
          <w:sz w:val="28"/>
          <w:szCs w:val="28"/>
          <w:rtl/>
          <w:lang w:bidi="fa-IR"/>
        </w:rPr>
      </w:pPr>
      <w:r w:rsidRPr="00D857E8">
        <w:rPr>
          <w:rFonts w:cs="B Nazanin"/>
          <w:b/>
          <w:bCs/>
          <w:sz w:val="28"/>
          <w:szCs w:val="28"/>
          <w:rtl/>
          <w:lang w:bidi="fa-IR"/>
        </w:rPr>
        <w:t>منابع:</w:t>
      </w:r>
    </w:p>
    <w:p w14:paraId="32211750" w14:textId="77777777" w:rsidR="00D857E8" w:rsidRPr="00D857E8" w:rsidRDefault="00D857E8" w:rsidP="00D857E8">
      <w:pPr>
        <w:rPr>
          <w:rFonts w:cs="B Nazanin"/>
          <w:b/>
          <w:bCs/>
          <w:sz w:val="12"/>
          <w:szCs w:val="12"/>
          <w:rtl/>
          <w:lang w:bidi="fa-IR"/>
        </w:rPr>
      </w:pPr>
    </w:p>
    <w:p w14:paraId="7538C711" w14:textId="4BF87D98" w:rsidR="00FF04F5" w:rsidRPr="00FF04F5" w:rsidRDefault="00757A41" w:rsidP="00D857E8">
      <w:pPr>
        <w:rPr>
          <w:rFonts w:cs="B Nazanin"/>
          <w:sz w:val="28"/>
          <w:szCs w:val="28"/>
          <w:lang w:bidi="fa-IR"/>
        </w:rPr>
      </w:pPr>
      <w:r w:rsidRPr="00757A41">
        <w:rPr>
          <w:rFonts w:cs="B Nazanin"/>
          <w:sz w:val="28"/>
          <w:szCs w:val="28"/>
          <w:rtl/>
          <w:lang w:bidi="fa-IR"/>
        </w:rPr>
        <w:t>مقدس ب</w:t>
      </w:r>
      <w:r w:rsidRPr="00757A41">
        <w:rPr>
          <w:rFonts w:cs="B Nazanin" w:hint="cs"/>
          <w:sz w:val="28"/>
          <w:szCs w:val="28"/>
          <w:rtl/>
          <w:lang w:bidi="fa-IR"/>
        </w:rPr>
        <w:t>ی</w:t>
      </w:r>
      <w:r w:rsidRPr="00757A41">
        <w:rPr>
          <w:rFonts w:cs="B Nazanin" w:hint="eastAsia"/>
          <w:sz w:val="28"/>
          <w:szCs w:val="28"/>
          <w:rtl/>
          <w:lang w:bidi="fa-IR"/>
        </w:rPr>
        <w:t>ات،</w:t>
      </w:r>
      <w:r w:rsidRPr="00757A41">
        <w:rPr>
          <w:rFonts w:cs="B Nazanin"/>
          <w:sz w:val="28"/>
          <w:szCs w:val="28"/>
          <w:rtl/>
          <w:lang w:bidi="fa-IR"/>
        </w:rPr>
        <w:t xml:space="preserve"> محمد(1383). هنجار</w:t>
      </w:r>
      <w:r w:rsidRPr="00757A41">
        <w:rPr>
          <w:rFonts w:cs="B Nazanin" w:hint="cs"/>
          <w:sz w:val="28"/>
          <w:szCs w:val="28"/>
          <w:rtl/>
          <w:lang w:bidi="fa-IR"/>
        </w:rPr>
        <w:t>ی</w:t>
      </w:r>
      <w:r w:rsidRPr="00757A41">
        <w:rPr>
          <w:rFonts w:cs="B Nazanin" w:hint="eastAsia"/>
          <w:sz w:val="28"/>
          <w:szCs w:val="28"/>
          <w:rtl/>
          <w:lang w:bidi="fa-IR"/>
        </w:rPr>
        <w:t>اب</w:t>
      </w:r>
      <w:r w:rsidRPr="00757A41">
        <w:rPr>
          <w:rFonts w:cs="B Nazanin" w:hint="cs"/>
          <w:sz w:val="28"/>
          <w:szCs w:val="28"/>
          <w:rtl/>
          <w:lang w:bidi="fa-IR"/>
        </w:rPr>
        <w:t>ی</w:t>
      </w:r>
      <w:r w:rsidRPr="00757A41">
        <w:rPr>
          <w:rFonts w:cs="B Nazanin"/>
          <w:sz w:val="28"/>
          <w:szCs w:val="28"/>
          <w:rtl/>
          <w:lang w:bidi="fa-IR"/>
        </w:rPr>
        <w:t xml:space="preserve"> مق</w:t>
      </w:r>
      <w:r w:rsidRPr="00757A41">
        <w:rPr>
          <w:rFonts w:cs="B Nazanin" w:hint="cs"/>
          <w:sz w:val="28"/>
          <w:szCs w:val="28"/>
          <w:rtl/>
          <w:lang w:bidi="fa-IR"/>
        </w:rPr>
        <w:t>ی</w:t>
      </w:r>
      <w:r w:rsidRPr="00757A41">
        <w:rPr>
          <w:rFonts w:cs="B Nazanin" w:hint="eastAsia"/>
          <w:sz w:val="28"/>
          <w:szCs w:val="28"/>
          <w:rtl/>
          <w:lang w:bidi="fa-IR"/>
        </w:rPr>
        <w:t>اس</w:t>
      </w:r>
      <w:r w:rsidRPr="00757A41">
        <w:rPr>
          <w:rFonts w:cs="B Nazanin"/>
          <w:sz w:val="28"/>
          <w:szCs w:val="28"/>
          <w:rtl/>
          <w:lang w:bidi="fa-IR"/>
        </w:rPr>
        <w:t xml:space="preserve"> اهمالکار</w:t>
      </w:r>
      <w:r w:rsidRPr="00757A41">
        <w:rPr>
          <w:rFonts w:cs="B Nazanin" w:hint="cs"/>
          <w:sz w:val="28"/>
          <w:szCs w:val="28"/>
          <w:rtl/>
          <w:lang w:bidi="fa-IR"/>
        </w:rPr>
        <w:t>ی</w:t>
      </w:r>
      <w:r w:rsidRPr="00757A41">
        <w:rPr>
          <w:rFonts w:cs="B Nazanin"/>
          <w:sz w:val="28"/>
          <w:szCs w:val="28"/>
          <w:rtl/>
          <w:lang w:bidi="fa-IR"/>
        </w:rPr>
        <w:t xml:space="preserve"> تاکمن برا</w:t>
      </w:r>
      <w:r w:rsidRPr="00757A41">
        <w:rPr>
          <w:rFonts w:cs="B Nazanin" w:hint="cs"/>
          <w:sz w:val="28"/>
          <w:szCs w:val="28"/>
          <w:rtl/>
          <w:lang w:bidi="fa-IR"/>
        </w:rPr>
        <w:t>ی</w:t>
      </w:r>
      <w:r w:rsidRPr="00757A41">
        <w:rPr>
          <w:rFonts w:cs="B Nazanin"/>
          <w:sz w:val="28"/>
          <w:szCs w:val="28"/>
          <w:rtl/>
          <w:lang w:bidi="fa-IR"/>
        </w:rPr>
        <w:t xml:space="preserve"> دانشجو</w:t>
      </w:r>
      <w:r w:rsidRPr="00757A41">
        <w:rPr>
          <w:rFonts w:cs="B Nazanin" w:hint="cs"/>
          <w:sz w:val="28"/>
          <w:szCs w:val="28"/>
          <w:rtl/>
          <w:lang w:bidi="fa-IR"/>
        </w:rPr>
        <w:t>ی</w:t>
      </w:r>
      <w:r w:rsidRPr="00757A41">
        <w:rPr>
          <w:rFonts w:cs="B Nazanin" w:hint="eastAsia"/>
          <w:sz w:val="28"/>
          <w:szCs w:val="28"/>
          <w:rtl/>
          <w:lang w:bidi="fa-IR"/>
        </w:rPr>
        <w:t>ان</w:t>
      </w:r>
      <w:r w:rsidRPr="00757A41">
        <w:rPr>
          <w:rFonts w:cs="B Nazanin"/>
          <w:sz w:val="28"/>
          <w:szCs w:val="28"/>
          <w:rtl/>
          <w:lang w:bidi="fa-IR"/>
        </w:rPr>
        <w:t>. پا</w:t>
      </w:r>
      <w:r w:rsidRPr="00757A41">
        <w:rPr>
          <w:rFonts w:cs="B Nazanin" w:hint="cs"/>
          <w:sz w:val="28"/>
          <w:szCs w:val="28"/>
          <w:rtl/>
          <w:lang w:bidi="fa-IR"/>
        </w:rPr>
        <w:t>ی</w:t>
      </w:r>
      <w:r w:rsidRPr="00757A41">
        <w:rPr>
          <w:rFonts w:cs="B Nazanin" w:hint="eastAsia"/>
          <w:sz w:val="28"/>
          <w:szCs w:val="28"/>
          <w:rtl/>
          <w:lang w:bidi="fa-IR"/>
        </w:rPr>
        <w:t>ان</w:t>
      </w:r>
      <w:r w:rsidRPr="00757A41">
        <w:rPr>
          <w:rFonts w:cs="B Nazanin"/>
          <w:sz w:val="28"/>
          <w:szCs w:val="28"/>
          <w:rtl/>
          <w:lang w:bidi="fa-IR"/>
        </w:rPr>
        <w:t xml:space="preserve"> نامه کارشناس</w:t>
      </w:r>
      <w:r w:rsidRPr="00757A41">
        <w:rPr>
          <w:rFonts w:cs="B Nazanin" w:hint="cs"/>
          <w:sz w:val="28"/>
          <w:szCs w:val="28"/>
          <w:rtl/>
          <w:lang w:bidi="fa-IR"/>
        </w:rPr>
        <w:t>ی</w:t>
      </w:r>
      <w:r w:rsidRPr="00757A41">
        <w:rPr>
          <w:rFonts w:cs="B Nazanin"/>
          <w:sz w:val="28"/>
          <w:szCs w:val="28"/>
          <w:rtl/>
          <w:lang w:bidi="fa-IR"/>
        </w:rPr>
        <w:t xml:space="preserve"> ارشد.دانشگاه آزاد رودهن</w:t>
      </w:r>
      <w:r w:rsidR="00D857E8">
        <w:rPr>
          <w:rFonts w:cs="B Nazanin" w:hint="cs"/>
          <w:sz w:val="28"/>
          <w:szCs w:val="28"/>
          <w:rtl/>
          <w:lang w:bidi="fa-IR"/>
        </w:rPr>
        <w:t xml:space="preserve"> . </w:t>
      </w:r>
      <w:r w:rsidRPr="00757A41">
        <w:rPr>
          <w:rFonts w:cs="B Nazanin" w:hint="eastAsia"/>
          <w:sz w:val="28"/>
          <w:szCs w:val="28"/>
          <w:rtl/>
          <w:lang w:bidi="fa-IR"/>
        </w:rPr>
        <w:t>فرجاد،</w:t>
      </w:r>
      <w:r w:rsidRPr="00757A41">
        <w:rPr>
          <w:rFonts w:cs="B Nazanin"/>
          <w:sz w:val="28"/>
          <w:szCs w:val="28"/>
          <w:rtl/>
          <w:lang w:bidi="fa-IR"/>
        </w:rPr>
        <w:t xml:space="preserve"> محمدعل</w:t>
      </w:r>
      <w:r w:rsidRPr="00757A41">
        <w:rPr>
          <w:rFonts w:cs="B Nazanin" w:hint="cs"/>
          <w:sz w:val="28"/>
          <w:szCs w:val="28"/>
          <w:rtl/>
          <w:lang w:bidi="fa-IR"/>
        </w:rPr>
        <w:t>ی</w:t>
      </w:r>
      <w:r w:rsidRPr="00757A41">
        <w:rPr>
          <w:rFonts w:cs="B Nazanin"/>
          <w:sz w:val="28"/>
          <w:szCs w:val="28"/>
          <w:rtl/>
          <w:lang w:bidi="fa-IR"/>
        </w:rPr>
        <w:t>(1375). روان شناس</w:t>
      </w:r>
      <w:r w:rsidRPr="00757A41">
        <w:rPr>
          <w:rFonts w:cs="B Nazanin" w:hint="cs"/>
          <w:sz w:val="28"/>
          <w:szCs w:val="28"/>
          <w:rtl/>
          <w:lang w:bidi="fa-IR"/>
        </w:rPr>
        <w:t>ی</w:t>
      </w:r>
      <w:r w:rsidRPr="00757A41">
        <w:rPr>
          <w:rFonts w:cs="B Nazanin"/>
          <w:sz w:val="28"/>
          <w:szCs w:val="28"/>
          <w:rtl/>
          <w:lang w:bidi="fa-IR"/>
        </w:rPr>
        <w:t xml:space="preserve"> اهمالکار</w:t>
      </w:r>
      <w:r w:rsidRPr="00757A41">
        <w:rPr>
          <w:rFonts w:cs="B Nazanin" w:hint="cs"/>
          <w:sz w:val="28"/>
          <w:szCs w:val="28"/>
          <w:rtl/>
          <w:lang w:bidi="fa-IR"/>
        </w:rPr>
        <w:t>ی</w:t>
      </w:r>
      <w:r w:rsidRPr="00757A41">
        <w:rPr>
          <w:rFonts w:cs="B Nazanin"/>
          <w:sz w:val="28"/>
          <w:szCs w:val="28"/>
          <w:rtl/>
          <w:lang w:bidi="fa-IR"/>
        </w:rPr>
        <w:t xml:space="preserve"> و غلبه بر تعلل ورز</w:t>
      </w:r>
      <w:r w:rsidRPr="00757A41">
        <w:rPr>
          <w:rFonts w:cs="B Nazanin" w:hint="cs"/>
          <w:sz w:val="28"/>
          <w:szCs w:val="28"/>
          <w:rtl/>
          <w:lang w:bidi="fa-IR"/>
        </w:rPr>
        <w:t>ی</w:t>
      </w:r>
      <w:r w:rsidRPr="00757A41">
        <w:rPr>
          <w:rFonts w:cs="B Nazanin" w:hint="eastAsia"/>
          <w:sz w:val="28"/>
          <w:szCs w:val="28"/>
          <w:rtl/>
          <w:lang w:bidi="fa-IR"/>
        </w:rPr>
        <w:t>دن</w:t>
      </w:r>
      <w:r w:rsidRPr="00757A41">
        <w:rPr>
          <w:rFonts w:cs="B Nazanin"/>
          <w:sz w:val="28"/>
          <w:szCs w:val="28"/>
          <w:rtl/>
          <w:lang w:bidi="fa-IR"/>
        </w:rPr>
        <w:t>.</w:t>
      </w:r>
    </w:p>
    <w:sectPr w:rsidR="00FF04F5" w:rsidRPr="00FF04F5" w:rsidSect="00524448">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372AC" w14:textId="77777777" w:rsidR="00C51A99" w:rsidRDefault="00C51A99" w:rsidP="006A402C">
      <w:r>
        <w:separator/>
      </w:r>
    </w:p>
  </w:endnote>
  <w:endnote w:type="continuationSeparator" w:id="0">
    <w:p w14:paraId="1278D00F" w14:textId="77777777" w:rsidR="00C51A99" w:rsidRDefault="00C51A99" w:rsidP="006A4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132744" w14:textId="77777777" w:rsidR="00C51A99" w:rsidRDefault="00C51A99" w:rsidP="006A402C">
      <w:r>
        <w:separator/>
      </w:r>
    </w:p>
  </w:footnote>
  <w:footnote w:type="continuationSeparator" w:id="0">
    <w:p w14:paraId="5792580D" w14:textId="77777777" w:rsidR="00C51A99" w:rsidRDefault="00C51A99" w:rsidP="006A40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114"/>
    <w:rsid w:val="001B7874"/>
    <w:rsid w:val="00524448"/>
    <w:rsid w:val="006A402C"/>
    <w:rsid w:val="00743114"/>
    <w:rsid w:val="00757A41"/>
    <w:rsid w:val="00AA22E3"/>
    <w:rsid w:val="00C51A99"/>
    <w:rsid w:val="00D857E8"/>
    <w:rsid w:val="00EA3F44"/>
    <w:rsid w:val="00FF04F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384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4F5"/>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F04F5"/>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52444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6A402C"/>
    <w:pPr>
      <w:tabs>
        <w:tab w:val="center" w:pos="4680"/>
        <w:tab w:val="right" w:pos="9360"/>
      </w:tabs>
    </w:pPr>
  </w:style>
  <w:style w:type="character" w:customStyle="1" w:styleId="HeaderChar">
    <w:name w:val="Header Char"/>
    <w:basedOn w:val="DefaultParagraphFont"/>
    <w:link w:val="Header"/>
    <w:uiPriority w:val="99"/>
    <w:rsid w:val="006A402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A402C"/>
    <w:pPr>
      <w:tabs>
        <w:tab w:val="center" w:pos="4680"/>
        <w:tab w:val="right" w:pos="9360"/>
      </w:tabs>
    </w:pPr>
  </w:style>
  <w:style w:type="character" w:customStyle="1" w:styleId="FooterChar">
    <w:name w:val="Footer Char"/>
    <w:basedOn w:val="DefaultParagraphFont"/>
    <w:link w:val="Footer"/>
    <w:uiPriority w:val="99"/>
    <w:rsid w:val="006A402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852</Words>
  <Characters>4859</Characters>
  <Application>Microsoft Office Word</Application>
  <DocSecurity>0</DocSecurity>
  <Lines>40</Lines>
  <Paragraphs>11</Paragraphs>
  <ScaleCrop>false</ScaleCrop>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2022-12-12T19:12:00Z</dcterms:created>
  <dcterms:modified xsi:type="dcterms:W3CDTF">2022-12-12T19:12:00Z</dcterms:modified>
</cp:coreProperties>
</file>